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0A" w:rsidRPr="00091FD6" w:rsidRDefault="00447422">
      <w:pPr>
        <w:rPr>
          <w:rFonts w:ascii="Verdana" w:hAnsi="Verdana"/>
          <w:color w:val="000000" w:themeColor="text1"/>
          <w:sz w:val="48"/>
          <w:szCs w:val="48"/>
        </w:rPr>
      </w:pPr>
      <w:r w:rsidRPr="00091FD6">
        <w:rPr>
          <w:rFonts w:ascii="Verdana" w:hAnsi="Verdana"/>
          <w:color w:val="000000" w:themeColor="text1"/>
          <w:sz w:val="48"/>
          <w:szCs w:val="48"/>
        </w:rPr>
        <w:t>A2</w:t>
      </w:r>
      <w:r w:rsidR="00AC4159" w:rsidRPr="00091FD6">
        <w:rPr>
          <w:rFonts w:ascii="Verdana" w:hAnsi="Verdana"/>
          <w:color w:val="000000" w:themeColor="text1"/>
          <w:sz w:val="48"/>
          <w:szCs w:val="48"/>
        </w:rPr>
        <w:t xml:space="preserve"> </w:t>
      </w:r>
      <w:r w:rsidR="00021A73" w:rsidRPr="00091FD6">
        <w:rPr>
          <w:rFonts w:ascii="Verdana" w:hAnsi="Verdana"/>
          <w:color w:val="000000" w:themeColor="text1"/>
          <w:sz w:val="48"/>
          <w:szCs w:val="48"/>
        </w:rPr>
        <w:t>Theatre Studies</w:t>
      </w:r>
      <w:r w:rsidR="00AC4159" w:rsidRPr="00091FD6">
        <w:rPr>
          <w:rFonts w:ascii="Verdana" w:hAnsi="Verdana"/>
          <w:color w:val="000000" w:themeColor="text1"/>
          <w:sz w:val="48"/>
          <w:szCs w:val="48"/>
        </w:rPr>
        <w:t>: personalised learning checklist</w:t>
      </w:r>
    </w:p>
    <w:tbl>
      <w:tblPr>
        <w:tblStyle w:val="TableGrid"/>
        <w:tblW w:w="0" w:type="auto"/>
        <w:tblLayout w:type="fixed"/>
        <w:tblLook w:val="04A0" w:firstRow="1" w:lastRow="0" w:firstColumn="1" w:lastColumn="0" w:noHBand="0" w:noVBand="1"/>
      </w:tblPr>
      <w:tblGrid>
        <w:gridCol w:w="7770"/>
        <w:gridCol w:w="970"/>
        <w:gridCol w:w="971"/>
        <w:gridCol w:w="971"/>
      </w:tblGrid>
      <w:tr w:rsidR="00091FD6" w:rsidRPr="00091FD6" w:rsidTr="00AC4159">
        <w:tc>
          <w:tcPr>
            <w:tcW w:w="7770" w:type="dxa"/>
          </w:tcPr>
          <w:p w:rsidR="00AC4159" w:rsidRPr="00091FD6" w:rsidRDefault="00AC4159">
            <w:pPr>
              <w:rPr>
                <w:rFonts w:ascii="Verdana" w:hAnsi="Verdana"/>
                <w:b/>
                <w:color w:val="000000" w:themeColor="text1"/>
              </w:rPr>
            </w:pPr>
          </w:p>
        </w:tc>
        <w:tc>
          <w:tcPr>
            <w:tcW w:w="970" w:type="dxa"/>
            <w:shd w:val="clear" w:color="auto" w:fill="FF0000"/>
          </w:tcPr>
          <w:p w:rsidR="00AC4159" w:rsidRPr="00091FD6" w:rsidRDefault="00AC4159">
            <w:pPr>
              <w:rPr>
                <w:rFonts w:ascii="Verdana" w:hAnsi="Verdana"/>
                <w:b/>
                <w:color w:val="000000" w:themeColor="text1"/>
                <w:sz w:val="24"/>
                <w:szCs w:val="24"/>
              </w:rPr>
            </w:pPr>
            <w:r w:rsidRPr="00091FD6">
              <w:rPr>
                <w:rFonts w:ascii="Verdana" w:hAnsi="Verdana"/>
                <w:b/>
                <w:color w:val="000000" w:themeColor="text1"/>
                <w:sz w:val="24"/>
                <w:szCs w:val="24"/>
              </w:rPr>
              <w:t>Red</w:t>
            </w:r>
          </w:p>
        </w:tc>
        <w:tc>
          <w:tcPr>
            <w:tcW w:w="971" w:type="dxa"/>
            <w:shd w:val="clear" w:color="auto" w:fill="FFC000"/>
          </w:tcPr>
          <w:p w:rsidR="00AC4159" w:rsidRPr="00091FD6" w:rsidRDefault="00AC4159">
            <w:pPr>
              <w:rPr>
                <w:rFonts w:ascii="Verdana" w:hAnsi="Verdana"/>
                <w:b/>
                <w:color w:val="000000" w:themeColor="text1"/>
                <w:sz w:val="24"/>
                <w:szCs w:val="24"/>
              </w:rPr>
            </w:pPr>
            <w:r w:rsidRPr="00091FD6">
              <w:rPr>
                <w:rFonts w:ascii="Verdana" w:hAnsi="Verdana"/>
                <w:b/>
                <w:color w:val="000000" w:themeColor="text1"/>
                <w:sz w:val="24"/>
                <w:szCs w:val="24"/>
              </w:rPr>
              <w:t>Amber</w:t>
            </w:r>
          </w:p>
        </w:tc>
        <w:tc>
          <w:tcPr>
            <w:tcW w:w="971" w:type="dxa"/>
            <w:shd w:val="clear" w:color="auto" w:fill="92D050"/>
          </w:tcPr>
          <w:p w:rsidR="00AC4159" w:rsidRPr="00091FD6" w:rsidRDefault="00AC4159">
            <w:pPr>
              <w:rPr>
                <w:rFonts w:ascii="Verdana" w:hAnsi="Verdana"/>
                <w:b/>
                <w:color w:val="000000" w:themeColor="text1"/>
                <w:sz w:val="24"/>
                <w:szCs w:val="24"/>
              </w:rPr>
            </w:pPr>
            <w:r w:rsidRPr="00091FD6">
              <w:rPr>
                <w:rFonts w:ascii="Verdana" w:hAnsi="Verdana"/>
                <w:b/>
                <w:color w:val="000000" w:themeColor="text1"/>
                <w:sz w:val="24"/>
                <w:szCs w:val="24"/>
              </w:rPr>
              <w:t>Green</w:t>
            </w:r>
          </w:p>
        </w:tc>
      </w:tr>
      <w:tr w:rsidR="00091FD6" w:rsidRPr="00091FD6" w:rsidTr="00AC4159">
        <w:tc>
          <w:tcPr>
            <w:tcW w:w="7770" w:type="dxa"/>
          </w:tcPr>
          <w:p w:rsidR="00AC4159" w:rsidRPr="00CF03BD" w:rsidRDefault="00447422" w:rsidP="00FD6ADA">
            <w:pPr>
              <w:rPr>
                <w:rFonts w:ascii="Verdana" w:hAnsi="Verdana"/>
                <w:b/>
                <w:color w:val="000000" w:themeColor="text1"/>
                <w:sz w:val="24"/>
                <w:szCs w:val="24"/>
              </w:rPr>
            </w:pPr>
            <w:r w:rsidRPr="00CF03BD">
              <w:rPr>
                <w:rFonts w:ascii="Verdana" w:hAnsi="Verdana"/>
                <w:b/>
                <w:color w:val="000000" w:themeColor="text1"/>
                <w:sz w:val="24"/>
                <w:szCs w:val="24"/>
              </w:rPr>
              <w:t>Unit 3</w:t>
            </w:r>
            <w:r w:rsidR="006F3C19" w:rsidRPr="00CF03BD">
              <w:rPr>
                <w:rFonts w:ascii="Verdana" w:hAnsi="Verdana"/>
                <w:b/>
                <w:color w:val="000000" w:themeColor="text1"/>
                <w:sz w:val="24"/>
                <w:szCs w:val="24"/>
              </w:rPr>
              <w:t xml:space="preserve"> – Exploration of Dramatic Performance </w:t>
            </w:r>
          </w:p>
          <w:p w:rsidR="006F3C19" w:rsidRPr="00CF03BD" w:rsidRDefault="006F3C19" w:rsidP="00FD6ADA">
            <w:pPr>
              <w:rPr>
                <w:rFonts w:ascii="Verdana" w:hAnsi="Verdana"/>
                <w:color w:val="000000" w:themeColor="text1"/>
                <w:sz w:val="20"/>
                <w:szCs w:val="20"/>
              </w:rPr>
            </w:pPr>
            <w:r w:rsidRPr="00CF03BD">
              <w:rPr>
                <w:rFonts w:ascii="Verdana" w:hAnsi="Verdana"/>
                <w:b/>
                <w:color w:val="000000" w:themeColor="text1"/>
                <w:sz w:val="24"/>
                <w:szCs w:val="24"/>
              </w:rPr>
              <w:t>Practical</w:t>
            </w:r>
          </w:p>
        </w:tc>
        <w:tc>
          <w:tcPr>
            <w:tcW w:w="970" w:type="dxa"/>
          </w:tcPr>
          <w:p w:rsidR="00AC4159" w:rsidRPr="00091FD6" w:rsidRDefault="00AC4159">
            <w:pPr>
              <w:rPr>
                <w:rFonts w:ascii="Verdana" w:hAnsi="Verdana"/>
                <w:b/>
                <w:color w:val="000000" w:themeColor="text1"/>
                <w:sz w:val="28"/>
                <w:szCs w:val="28"/>
              </w:rPr>
            </w:pPr>
          </w:p>
        </w:tc>
        <w:tc>
          <w:tcPr>
            <w:tcW w:w="971" w:type="dxa"/>
          </w:tcPr>
          <w:p w:rsidR="00AC4159" w:rsidRPr="00091FD6" w:rsidRDefault="00AC4159">
            <w:pPr>
              <w:rPr>
                <w:rFonts w:ascii="Verdana" w:hAnsi="Verdana"/>
                <w:b/>
                <w:color w:val="000000" w:themeColor="text1"/>
                <w:sz w:val="28"/>
                <w:szCs w:val="28"/>
              </w:rPr>
            </w:pPr>
          </w:p>
        </w:tc>
        <w:tc>
          <w:tcPr>
            <w:tcW w:w="971" w:type="dxa"/>
          </w:tcPr>
          <w:p w:rsidR="00AC4159" w:rsidRPr="00091FD6" w:rsidRDefault="00AC4159">
            <w:pPr>
              <w:rPr>
                <w:rFonts w:ascii="Verdana" w:hAnsi="Verdana"/>
                <w:b/>
                <w:color w:val="000000" w:themeColor="text1"/>
                <w:sz w:val="28"/>
                <w:szCs w:val="28"/>
              </w:rPr>
            </w:pPr>
          </w:p>
        </w:tc>
      </w:tr>
      <w:tr w:rsidR="00CF03BD" w:rsidRPr="00091FD6" w:rsidTr="00AC4159">
        <w:tc>
          <w:tcPr>
            <w:tcW w:w="7770" w:type="dxa"/>
          </w:tcPr>
          <w:p w:rsidR="00CF03BD" w:rsidRPr="00CF03BD" w:rsidRDefault="00CF03BD" w:rsidP="00CF03BD">
            <w:pPr>
              <w:rPr>
                <w:rFonts w:ascii="Verdana" w:hAnsi="Verdana"/>
                <w:color w:val="000000" w:themeColor="text1"/>
                <w:sz w:val="20"/>
                <w:szCs w:val="20"/>
              </w:rPr>
            </w:pPr>
            <w:r w:rsidRPr="00CF03BD">
              <w:rPr>
                <w:rFonts w:ascii="Verdana" w:hAnsi="Verdana"/>
                <w:color w:val="000000" w:themeColor="text1"/>
                <w:sz w:val="20"/>
                <w:szCs w:val="20"/>
              </w:rPr>
              <w:t>I have a journal that I will fill with rehearsal and research notes throughout the devising process</w:t>
            </w:r>
          </w:p>
        </w:tc>
        <w:tc>
          <w:tcPr>
            <w:tcW w:w="970" w:type="dxa"/>
          </w:tcPr>
          <w:p w:rsidR="00CF03BD" w:rsidRPr="00091FD6" w:rsidRDefault="00CF03BD">
            <w:pPr>
              <w:rPr>
                <w:rFonts w:ascii="Verdana" w:hAnsi="Verdana"/>
                <w:color w:val="000000" w:themeColor="text1"/>
                <w:sz w:val="24"/>
                <w:szCs w:val="24"/>
              </w:rPr>
            </w:pPr>
          </w:p>
        </w:tc>
        <w:tc>
          <w:tcPr>
            <w:tcW w:w="971" w:type="dxa"/>
          </w:tcPr>
          <w:p w:rsidR="00CF03BD" w:rsidRPr="00091FD6" w:rsidRDefault="00CF03BD">
            <w:pPr>
              <w:rPr>
                <w:rFonts w:ascii="Verdana" w:hAnsi="Verdana"/>
                <w:color w:val="000000" w:themeColor="text1"/>
                <w:sz w:val="24"/>
                <w:szCs w:val="24"/>
              </w:rPr>
            </w:pPr>
          </w:p>
        </w:tc>
        <w:tc>
          <w:tcPr>
            <w:tcW w:w="971" w:type="dxa"/>
          </w:tcPr>
          <w:p w:rsidR="00CF03BD" w:rsidRPr="00091FD6" w:rsidRDefault="00CF03BD">
            <w:pPr>
              <w:rPr>
                <w:rFonts w:ascii="Verdana" w:hAnsi="Verdana"/>
                <w:color w:val="000000" w:themeColor="text1"/>
                <w:sz w:val="24"/>
                <w:szCs w:val="24"/>
              </w:rPr>
            </w:pPr>
          </w:p>
        </w:tc>
      </w:tr>
      <w:tr w:rsidR="00091FD6" w:rsidRPr="00091FD6" w:rsidTr="00AC4159">
        <w:tc>
          <w:tcPr>
            <w:tcW w:w="7770" w:type="dxa"/>
          </w:tcPr>
          <w:p w:rsidR="00AC4159" w:rsidRPr="00CF03BD" w:rsidRDefault="006F3C19" w:rsidP="00FD6ADA">
            <w:pPr>
              <w:rPr>
                <w:rFonts w:ascii="Verdana" w:hAnsi="Verdana"/>
                <w:color w:val="000000" w:themeColor="text1"/>
                <w:sz w:val="20"/>
                <w:szCs w:val="20"/>
              </w:rPr>
            </w:pPr>
            <w:r w:rsidRPr="00CF03BD">
              <w:rPr>
                <w:rFonts w:ascii="Verdana" w:hAnsi="Verdana"/>
                <w:color w:val="000000" w:themeColor="text1"/>
                <w:sz w:val="20"/>
                <w:szCs w:val="20"/>
              </w:rPr>
              <w:t>I have researched the initial stimulus and developed a range of ideas from this</w:t>
            </w:r>
            <w:r w:rsidR="00447422" w:rsidRPr="00CF03BD">
              <w:rPr>
                <w:rFonts w:ascii="Verdana" w:hAnsi="Verdana"/>
                <w:color w:val="000000" w:themeColor="text1"/>
                <w:sz w:val="20"/>
                <w:szCs w:val="20"/>
              </w:rPr>
              <w:t xml:space="preserve"> </w:t>
            </w:r>
          </w:p>
        </w:tc>
        <w:tc>
          <w:tcPr>
            <w:tcW w:w="970" w:type="dxa"/>
          </w:tcPr>
          <w:p w:rsidR="00AC4159" w:rsidRPr="00091FD6" w:rsidRDefault="00AC4159">
            <w:pPr>
              <w:rPr>
                <w:rFonts w:ascii="Verdana" w:hAnsi="Verdana"/>
                <w:color w:val="000000" w:themeColor="text1"/>
                <w:sz w:val="24"/>
                <w:szCs w:val="24"/>
              </w:rPr>
            </w:pPr>
          </w:p>
        </w:tc>
        <w:tc>
          <w:tcPr>
            <w:tcW w:w="971" w:type="dxa"/>
          </w:tcPr>
          <w:p w:rsidR="00AC4159" w:rsidRPr="00091FD6" w:rsidRDefault="00AC4159">
            <w:pPr>
              <w:rPr>
                <w:rFonts w:ascii="Verdana" w:hAnsi="Verdana"/>
                <w:color w:val="000000" w:themeColor="text1"/>
                <w:sz w:val="24"/>
                <w:szCs w:val="24"/>
              </w:rPr>
            </w:pPr>
          </w:p>
        </w:tc>
        <w:tc>
          <w:tcPr>
            <w:tcW w:w="971" w:type="dxa"/>
          </w:tcPr>
          <w:p w:rsidR="00AC4159" w:rsidRPr="00091FD6" w:rsidRDefault="00AC4159">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692BD4">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 xml:space="preserve">I am able to develop clear aims and intentions for my groups piece, including an SCHP message and a dramatic intention </w:t>
            </w:r>
          </w:p>
        </w:tc>
        <w:tc>
          <w:tcPr>
            <w:tcW w:w="970" w:type="dxa"/>
          </w:tcPr>
          <w:p w:rsidR="009A3F12" w:rsidRPr="00091FD6" w:rsidRDefault="009A3F12" w:rsidP="00692BD4">
            <w:pPr>
              <w:rPr>
                <w:rFonts w:ascii="Verdana" w:hAnsi="Verdana"/>
                <w:color w:val="000000" w:themeColor="text1"/>
                <w:sz w:val="24"/>
                <w:szCs w:val="24"/>
              </w:rPr>
            </w:pPr>
          </w:p>
        </w:tc>
        <w:tc>
          <w:tcPr>
            <w:tcW w:w="971" w:type="dxa"/>
          </w:tcPr>
          <w:p w:rsidR="009A3F12" w:rsidRPr="00091FD6" w:rsidRDefault="009A3F12" w:rsidP="00692BD4">
            <w:pPr>
              <w:rPr>
                <w:rFonts w:ascii="Verdana" w:hAnsi="Verdana"/>
                <w:color w:val="000000" w:themeColor="text1"/>
                <w:sz w:val="24"/>
                <w:szCs w:val="24"/>
              </w:rPr>
            </w:pPr>
          </w:p>
        </w:tc>
        <w:tc>
          <w:tcPr>
            <w:tcW w:w="971" w:type="dxa"/>
          </w:tcPr>
          <w:p w:rsidR="009A3F12" w:rsidRPr="00091FD6" w:rsidRDefault="009A3F12" w:rsidP="00692BD4">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692BD4">
            <w:pPr>
              <w:autoSpaceDE w:val="0"/>
              <w:autoSpaceDN w:val="0"/>
              <w:adjustRightInd w:val="0"/>
              <w:rPr>
                <w:rFonts w:ascii="Verdana" w:hAnsi="Verdana" w:cs="Verdana"/>
                <w:color w:val="000000" w:themeColor="text1"/>
                <w:sz w:val="20"/>
                <w:szCs w:val="20"/>
              </w:rPr>
            </w:pPr>
            <w:r>
              <w:rPr>
                <w:rFonts w:ascii="Verdana" w:hAnsi="Verdana" w:cs="Verdana"/>
                <w:color w:val="000000" w:themeColor="text1"/>
                <w:sz w:val="20"/>
                <w:szCs w:val="20"/>
              </w:rPr>
              <w:t>I have chosen my target audience</w:t>
            </w:r>
          </w:p>
        </w:tc>
        <w:tc>
          <w:tcPr>
            <w:tcW w:w="970" w:type="dxa"/>
          </w:tcPr>
          <w:p w:rsidR="009A3F12" w:rsidRPr="00091FD6" w:rsidRDefault="009A3F12" w:rsidP="00692BD4">
            <w:pPr>
              <w:rPr>
                <w:rFonts w:ascii="Verdana" w:hAnsi="Verdana"/>
                <w:color w:val="000000" w:themeColor="text1"/>
                <w:sz w:val="24"/>
                <w:szCs w:val="24"/>
              </w:rPr>
            </w:pPr>
          </w:p>
        </w:tc>
        <w:tc>
          <w:tcPr>
            <w:tcW w:w="971" w:type="dxa"/>
          </w:tcPr>
          <w:p w:rsidR="009A3F12" w:rsidRPr="00091FD6" w:rsidRDefault="009A3F12" w:rsidP="00692BD4">
            <w:pPr>
              <w:rPr>
                <w:rFonts w:ascii="Verdana" w:hAnsi="Verdana"/>
                <w:color w:val="000000" w:themeColor="text1"/>
                <w:sz w:val="24"/>
                <w:szCs w:val="24"/>
              </w:rPr>
            </w:pPr>
          </w:p>
        </w:tc>
        <w:tc>
          <w:tcPr>
            <w:tcW w:w="971" w:type="dxa"/>
          </w:tcPr>
          <w:p w:rsidR="009A3F12" w:rsidRPr="00091FD6" w:rsidRDefault="009A3F12" w:rsidP="00692BD4">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FD6ADA">
            <w:pPr>
              <w:rPr>
                <w:rFonts w:ascii="Verdana" w:hAnsi="Verdana"/>
                <w:color w:val="000000" w:themeColor="text1"/>
                <w:sz w:val="20"/>
                <w:szCs w:val="20"/>
              </w:rPr>
            </w:pPr>
            <w:r w:rsidRPr="00CF03BD">
              <w:rPr>
                <w:rFonts w:ascii="Verdana" w:hAnsi="Verdana" w:cs="Verdana"/>
                <w:color w:val="000000" w:themeColor="text1"/>
                <w:sz w:val="20"/>
                <w:szCs w:val="20"/>
              </w:rPr>
              <w:t>I am personally exploring and researching my roles within rehearsals</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FD6ADA">
            <w:pPr>
              <w:rPr>
                <w:rFonts w:ascii="Verdana" w:hAnsi="Verdana" w:cs="Arial"/>
                <w:iCs/>
                <w:color w:val="000000" w:themeColor="text1"/>
                <w:sz w:val="20"/>
                <w:szCs w:val="20"/>
              </w:rPr>
            </w:pPr>
            <w:r w:rsidRPr="00CF03BD">
              <w:rPr>
                <w:rFonts w:ascii="Verdana" w:hAnsi="Verdana" w:cs="Verdana"/>
                <w:color w:val="000000" w:themeColor="text1"/>
                <w:sz w:val="20"/>
                <w:szCs w:val="20"/>
              </w:rPr>
              <w:t>My group and I have explored the possibilities of form (</w:t>
            </w:r>
            <w:r w:rsidRPr="00CF03BD">
              <w:rPr>
                <w:rFonts w:ascii="Verdana" w:hAnsi="Verdana" w:cs="Arial"/>
                <w:iCs/>
                <w:color w:val="000000" w:themeColor="text1"/>
                <w:sz w:val="20"/>
                <w:szCs w:val="20"/>
              </w:rPr>
              <w:t xml:space="preserve">‘Form’ refers to theatrical forms like mime, dance, song, physical theatre) </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FD6ADA">
            <w:pPr>
              <w:rPr>
                <w:rFonts w:ascii="Verdana" w:hAnsi="Verdana" w:cs="Arial"/>
                <w:iCs/>
                <w:color w:val="000000" w:themeColor="text1"/>
                <w:sz w:val="20"/>
                <w:szCs w:val="20"/>
              </w:rPr>
            </w:pPr>
            <w:r w:rsidRPr="00CF03BD">
              <w:rPr>
                <w:rFonts w:ascii="Verdana" w:hAnsi="Verdana" w:cs="Verdana"/>
                <w:color w:val="000000" w:themeColor="text1"/>
                <w:sz w:val="20"/>
                <w:szCs w:val="20"/>
              </w:rPr>
              <w:t>My group and I have explored the possibilities of structure (</w:t>
            </w:r>
            <w:r w:rsidRPr="00CF03BD">
              <w:rPr>
                <w:rFonts w:ascii="Verdana" w:hAnsi="Verdana" w:cs="Arial"/>
                <w:iCs/>
                <w:color w:val="000000" w:themeColor="text1"/>
                <w:sz w:val="20"/>
                <w:szCs w:val="20"/>
              </w:rPr>
              <w:t>Structure refers to the shape of the performance – how many scenes, does it follow a normal narrative line, or is the action re-ordered in a different sequence?)</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6F3C19">
            <w:pPr>
              <w:rPr>
                <w:rFonts w:ascii="Verdana" w:hAnsi="Verdana" w:cs="Verdana"/>
                <w:color w:val="000000" w:themeColor="text1"/>
                <w:sz w:val="20"/>
                <w:szCs w:val="20"/>
              </w:rPr>
            </w:pPr>
            <w:r w:rsidRPr="00CF03BD">
              <w:rPr>
                <w:rFonts w:ascii="Verdana" w:hAnsi="Verdana" w:cs="Verdana"/>
                <w:color w:val="000000" w:themeColor="text1"/>
                <w:sz w:val="20"/>
                <w:szCs w:val="20"/>
              </w:rPr>
              <w:t>My group and I have explored the possibilities of performance style (</w:t>
            </w:r>
            <w:r w:rsidRPr="00CF03BD">
              <w:rPr>
                <w:rFonts w:ascii="Verdana" w:hAnsi="Verdana" w:cs="Arial"/>
                <w:iCs/>
                <w:color w:val="000000" w:themeColor="text1"/>
                <w:sz w:val="20"/>
                <w:szCs w:val="20"/>
              </w:rPr>
              <w:t>Performance style can refer to practitioners, but can also refer to any other type of performance style you have seen and would like to experiment with)</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6F3C19">
            <w:pPr>
              <w:rPr>
                <w:rFonts w:ascii="Verdana" w:hAnsi="Verdana" w:cs="Verdana"/>
                <w:color w:val="000000" w:themeColor="text1"/>
                <w:sz w:val="20"/>
                <w:szCs w:val="20"/>
              </w:rPr>
            </w:pPr>
            <w:r w:rsidRPr="00CF03BD">
              <w:rPr>
                <w:rFonts w:ascii="Verdana" w:hAnsi="Verdana" w:cs="Verdana"/>
                <w:color w:val="000000" w:themeColor="text1"/>
                <w:sz w:val="20"/>
                <w:szCs w:val="20"/>
              </w:rPr>
              <w:t>I know what staging I would like for my performance</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6F3C19">
            <w:pPr>
              <w:rPr>
                <w:rFonts w:ascii="Verdana" w:hAnsi="Verdana" w:cs="Verdana"/>
                <w:color w:val="000000" w:themeColor="text1"/>
                <w:sz w:val="20"/>
                <w:szCs w:val="20"/>
              </w:rPr>
            </w:pPr>
            <w:r w:rsidRPr="00CF03BD">
              <w:rPr>
                <w:rFonts w:ascii="Verdana" w:hAnsi="Verdana" w:cs="Verdana"/>
                <w:color w:val="000000" w:themeColor="text1"/>
                <w:sz w:val="20"/>
                <w:szCs w:val="20"/>
              </w:rPr>
              <w:t>My group and I have chosen a suitable practitioner (and perhaps a secondary practitioner) which has influenced our work and have researched their theories in relation to our devised piece.</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FD6ADA">
            <w:pPr>
              <w:rPr>
                <w:rFonts w:ascii="Verdana" w:hAnsi="Verdana"/>
                <w:color w:val="000000" w:themeColor="text1"/>
                <w:sz w:val="20"/>
                <w:szCs w:val="20"/>
              </w:rPr>
            </w:pPr>
            <w:r w:rsidRPr="00CF03BD">
              <w:rPr>
                <w:rFonts w:ascii="Verdana" w:hAnsi="Verdana"/>
                <w:color w:val="000000" w:themeColor="text1"/>
                <w:sz w:val="20"/>
                <w:szCs w:val="20"/>
              </w:rPr>
              <w:t>I am able to engage and work as part of a group to develop ideas for the intended audience, helping the work to move forward, contributing ideas as well as nurturing other peoples.</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FD6ADA">
            <w:pPr>
              <w:autoSpaceDE w:val="0"/>
              <w:autoSpaceDN w:val="0"/>
              <w:adjustRightInd w:val="0"/>
              <w:rPr>
                <w:rFonts w:ascii="Verdana" w:hAnsi="Verdana" w:cs="Verdana"/>
                <w:color w:val="000000" w:themeColor="text1"/>
                <w:sz w:val="20"/>
                <w:szCs w:val="20"/>
              </w:rPr>
            </w:pPr>
            <w:bookmarkStart w:id="0" w:name="_GoBack"/>
            <w:bookmarkEnd w:id="0"/>
            <w:r w:rsidRPr="00CF03BD">
              <w:rPr>
                <w:rFonts w:ascii="Verdana" w:hAnsi="Verdana" w:cs="Verdana"/>
                <w:color w:val="000000" w:themeColor="text1"/>
                <w:sz w:val="20"/>
                <w:szCs w:val="20"/>
              </w:rPr>
              <w:t>I have organised rehearsals for my group to develop our piece outside of the lesson time</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FD6ADA">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know what lighting I need for my performance</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FD6ADA">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have supplied a cue sheet for the lighting in my performance</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4C395B">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know what sound I need for my performance</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4C395B">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have supplied a cue sheet for the sound in my performance</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4C395B">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know what costume I am going to wear</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4C395B">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My group and I have created a questionnaire for our audience to answer after watching our performance (to use with Q5 and Q6 of SWED)</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7F62DB">
        <w:tc>
          <w:tcPr>
            <w:tcW w:w="7770" w:type="dxa"/>
          </w:tcPr>
          <w:p w:rsidR="009A3F12" w:rsidRPr="00CF03BD" w:rsidRDefault="009A3F12" w:rsidP="006F3C19">
            <w:pPr>
              <w:rPr>
                <w:rFonts w:ascii="Verdana" w:hAnsi="Verdana"/>
                <w:b/>
                <w:color w:val="000000" w:themeColor="text1"/>
                <w:sz w:val="24"/>
                <w:szCs w:val="24"/>
              </w:rPr>
            </w:pPr>
            <w:r w:rsidRPr="00CF03BD">
              <w:rPr>
                <w:rFonts w:ascii="Verdana" w:hAnsi="Verdana"/>
                <w:b/>
                <w:color w:val="000000" w:themeColor="text1"/>
                <w:sz w:val="24"/>
                <w:szCs w:val="24"/>
              </w:rPr>
              <w:t xml:space="preserve">Unit 3 – Exploration of Dramatic Performance </w:t>
            </w:r>
          </w:p>
          <w:p w:rsidR="009A3F12" w:rsidRPr="00CF03BD" w:rsidRDefault="009A3F12" w:rsidP="006F3C19">
            <w:pPr>
              <w:autoSpaceDE w:val="0"/>
              <w:autoSpaceDN w:val="0"/>
              <w:adjustRightInd w:val="0"/>
              <w:rPr>
                <w:rFonts w:ascii="Verdana" w:hAnsi="Verdana" w:cs="Verdana"/>
                <w:b/>
                <w:color w:val="000000" w:themeColor="text1"/>
                <w:sz w:val="24"/>
                <w:szCs w:val="24"/>
              </w:rPr>
            </w:pPr>
            <w:r w:rsidRPr="00CF03BD">
              <w:rPr>
                <w:rFonts w:ascii="Verdana" w:hAnsi="Verdana" w:cs="Verdana"/>
                <w:b/>
                <w:color w:val="000000" w:themeColor="text1"/>
                <w:sz w:val="24"/>
                <w:szCs w:val="24"/>
              </w:rPr>
              <w:t>SWED</w:t>
            </w:r>
          </w:p>
          <w:p w:rsidR="009A3F12" w:rsidRPr="00CF03BD" w:rsidRDefault="009A3F12" w:rsidP="006F3C19">
            <w:pPr>
              <w:autoSpaceDE w:val="0"/>
              <w:autoSpaceDN w:val="0"/>
              <w:adjustRightInd w:val="0"/>
              <w:rPr>
                <w:rFonts w:ascii="Verdana" w:hAnsi="Verdana" w:cs="Verdana"/>
                <w:color w:val="000000" w:themeColor="text1"/>
                <w:sz w:val="20"/>
                <w:szCs w:val="20"/>
              </w:rPr>
            </w:pPr>
            <w:r w:rsidRPr="00CF03BD">
              <w:rPr>
                <w:rFonts w:ascii="Verdana" w:hAnsi="Verdana" w:cs="Verdana"/>
                <w:b/>
                <w:color w:val="000000" w:themeColor="text1"/>
                <w:sz w:val="20"/>
                <w:szCs w:val="20"/>
              </w:rPr>
              <w:t>(Final document to be completed in controlled conditions)</w:t>
            </w:r>
          </w:p>
        </w:tc>
        <w:tc>
          <w:tcPr>
            <w:tcW w:w="2912" w:type="dxa"/>
            <w:gridSpan w:val="3"/>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6F3C19">
            <w:pPr>
              <w:rPr>
                <w:rFonts w:ascii="Verdana" w:hAnsi="Verdana" w:cs="Arial"/>
                <w:color w:val="000000" w:themeColor="text1"/>
                <w:sz w:val="20"/>
                <w:szCs w:val="20"/>
              </w:rPr>
            </w:pPr>
            <w:r w:rsidRPr="00CF03BD">
              <w:rPr>
                <w:rFonts w:ascii="Verdana" w:hAnsi="Verdana" w:cs="Arial"/>
                <w:bCs/>
                <w:color w:val="000000" w:themeColor="text1"/>
                <w:sz w:val="20"/>
                <w:szCs w:val="20"/>
              </w:rPr>
              <w:t>1.   How is the initial material being researched and developed at significant stages during the process of creating drama?</w:t>
            </w:r>
            <w:r w:rsidRPr="00CF03BD">
              <w:rPr>
                <w:rFonts w:ascii="Verdana" w:hAnsi="Verdana" w:cs="Arial"/>
                <w:color w:val="000000" w:themeColor="text1"/>
                <w:sz w:val="20"/>
                <w:szCs w:val="20"/>
              </w:rPr>
              <w:t> </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FD6ADA">
            <w:pPr>
              <w:rPr>
                <w:rFonts w:ascii="Verdana" w:hAnsi="Verdana" w:cs="Arial"/>
                <w:color w:val="000000" w:themeColor="text1"/>
                <w:sz w:val="20"/>
                <w:szCs w:val="20"/>
              </w:rPr>
            </w:pPr>
            <w:r w:rsidRPr="00CF03BD">
              <w:rPr>
                <w:rFonts w:ascii="Verdana" w:hAnsi="Verdana" w:cs="Arial"/>
                <w:bCs/>
                <w:color w:val="000000" w:themeColor="text1"/>
                <w:sz w:val="20"/>
                <w:szCs w:val="20"/>
              </w:rPr>
              <w:t>2.   How effectively are you personally exploring and developing your role(s)?</w:t>
            </w:r>
            <w:r w:rsidRPr="00CF03BD">
              <w:rPr>
                <w:rFonts w:ascii="Verdana" w:hAnsi="Verdana" w:cs="Arial"/>
                <w:color w:val="000000" w:themeColor="text1"/>
                <w:sz w:val="20"/>
                <w:szCs w:val="20"/>
              </w:rPr>
              <w:t> </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FD6ADA">
            <w:pPr>
              <w:rPr>
                <w:rFonts w:ascii="Verdana" w:hAnsi="Verdana" w:cs="Arial"/>
                <w:color w:val="000000" w:themeColor="text1"/>
                <w:sz w:val="20"/>
                <w:szCs w:val="20"/>
              </w:rPr>
            </w:pPr>
            <w:r w:rsidRPr="00CF03BD">
              <w:rPr>
                <w:rFonts w:ascii="Verdana" w:hAnsi="Verdana" w:cs="Arial"/>
                <w:bCs/>
                <w:color w:val="000000" w:themeColor="text1"/>
                <w:sz w:val="20"/>
                <w:szCs w:val="20"/>
              </w:rPr>
              <w:t>3.   How did you and your group explore the possibilities of form, structure and performance style?</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6F3C19">
            <w:pPr>
              <w:rPr>
                <w:rFonts w:ascii="Verdana" w:hAnsi="Verdana" w:cs="Arial"/>
                <w:bCs/>
                <w:color w:val="000000" w:themeColor="text1"/>
                <w:sz w:val="20"/>
                <w:szCs w:val="20"/>
              </w:rPr>
            </w:pPr>
            <w:r w:rsidRPr="00CF03BD">
              <w:rPr>
                <w:rFonts w:ascii="Verdana" w:hAnsi="Verdana" w:cs="Arial"/>
                <w:bCs/>
                <w:color w:val="000000" w:themeColor="text1"/>
                <w:sz w:val="20"/>
                <w:szCs w:val="20"/>
              </w:rPr>
              <w:t xml:space="preserve">4.   How did the work of established and recognised theatre practitioners, and/or the work of live theatre </w:t>
            </w:r>
            <w:r w:rsidRPr="00CF03BD">
              <w:rPr>
                <w:rFonts w:ascii="Verdana" w:hAnsi="Verdana" w:cs="Arial"/>
                <w:color w:val="000000" w:themeColor="text1"/>
                <w:sz w:val="20"/>
                <w:szCs w:val="20"/>
              </w:rPr>
              <w:t>(this can include any of the shows you have seen on the course so far)</w:t>
            </w:r>
            <w:r w:rsidRPr="00CF03BD">
              <w:rPr>
                <w:rFonts w:ascii="Verdana" w:hAnsi="Verdana" w:cs="Arial"/>
                <w:bCs/>
                <w:color w:val="000000" w:themeColor="text1"/>
                <w:sz w:val="20"/>
                <w:szCs w:val="20"/>
              </w:rPr>
              <w:t xml:space="preserve"> influence the way in which your devised response developed? </w:t>
            </w:r>
          </w:p>
        </w:tc>
        <w:tc>
          <w:tcPr>
            <w:tcW w:w="970" w:type="dxa"/>
          </w:tcPr>
          <w:p w:rsidR="009A3F12" w:rsidRPr="00091FD6" w:rsidRDefault="009A3F12">
            <w:pPr>
              <w:rPr>
                <w:rFonts w:ascii="Verdana" w:hAnsi="Verdana"/>
                <w:b/>
                <w:color w:val="000000" w:themeColor="text1"/>
                <w:sz w:val="28"/>
                <w:szCs w:val="28"/>
              </w:rPr>
            </w:pPr>
          </w:p>
        </w:tc>
        <w:tc>
          <w:tcPr>
            <w:tcW w:w="971" w:type="dxa"/>
          </w:tcPr>
          <w:p w:rsidR="009A3F12" w:rsidRPr="00091FD6" w:rsidRDefault="009A3F12">
            <w:pPr>
              <w:rPr>
                <w:rFonts w:ascii="Verdana" w:hAnsi="Verdana"/>
                <w:b/>
                <w:color w:val="000000" w:themeColor="text1"/>
                <w:sz w:val="28"/>
                <w:szCs w:val="28"/>
              </w:rPr>
            </w:pPr>
          </w:p>
        </w:tc>
        <w:tc>
          <w:tcPr>
            <w:tcW w:w="971" w:type="dxa"/>
          </w:tcPr>
          <w:p w:rsidR="009A3F12" w:rsidRPr="00091FD6" w:rsidRDefault="009A3F12">
            <w:pPr>
              <w:rPr>
                <w:rFonts w:ascii="Verdana" w:hAnsi="Verdana"/>
                <w:b/>
                <w:color w:val="000000" w:themeColor="text1"/>
                <w:sz w:val="28"/>
                <w:szCs w:val="28"/>
              </w:rPr>
            </w:pPr>
          </w:p>
        </w:tc>
      </w:tr>
      <w:tr w:rsidR="009A3F12" w:rsidRPr="00091FD6" w:rsidTr="00AC4159">
        <w:tc>
          <w:tcPr>
            <w:tcW w:w="7770" w:type="dxa"/>
          </w:tcPr>
          <w:p w:rsidR="009A3F12" w:rsidRPr="00CF03BD" w:rsidRDefault="009A3F12" w:rsidP="00FD6ADA">
            <w:pPr>
              <w:rPr>
                <w:rFonts w:ascii="Verdana" w:hAnsi="Verdana"/>
                <w:color w:val="000000" w:themeColor="text1"/>
                <w:sz w:val="20"/>
                <w:szCs w:val="20"/>
              </w:rPr>
            </w:pPr>
            <w:r w:rsidRPr="00CF03BD">
              <w:rPr>
                <w:rFonts w:ascii="Verdana" w:hAnsi="Verdana"/>
                <w:color w:val="000000" w:themeColor="text1"/>
                <w:sz w:val="20"/>
                <w:szCs w:val="20"/>
              </w:rPr>
              <w:t xml:space="preserve">5. Evaluate 3 key points during the rehearsal process where you and your research had significant impact on the development of your piece and </w:t>
            </w:r>
            <w:r w:rsidRPr="00CF03BD">
              <w:rPr>
                <w:rFonts w:ascii="Verdana" w:hAnsi="Verdana"/>
                <w:color w:val="000000" w:themeColor="text1"/>
                <w:sz w:val="20"/>
                <w:szCs w:val="20"/>
              </w:rPr>
              <w:lastRenderedPageBreak/>
              <w:t>your group. (Link this to your questionnaire and audience feedback)</w:t>
            </w:r>
          </w:p>
        </w:tc>
        <w:tc>
          <w:tcPr>
            <w:tcW w:w="970" w:type="dxa"/>
          </w:tcPr>
          <w:p w:rsidR="009A3F12" w:rsidRPr="00091FD6" w:rsidRDefault="009A3F12">
            <w:pPr>
              <w:rPr>
                <w:rFonts w:ascii="Verdana" w:hAnsi="Verdana"/>
                <w:b/>
                <w:color w:val="000000" w:themeColor="text1"/>
                <w:sz w:val="28"/>
                <w:szCs w:val="28"/>
              </w:rPr>
            </w:pPr>
          </w:p>
        </w:tc>
        <w:tc>
          <w:tcPr>
            <w:tcW w:w="971" w:type="dxa"/>
          </w:tcPr>
          <w:p w:rsidR="009A3F12" w:rsidRPr="00091FD6" w:rsidRDefault="009A3F12">
            <w:pPr>
              <w:rPr>
                <w:rFonts w:ascii="Verdana" w:hAnsi="Verdana"/>
                <w:b/>
                <w:color w:val="000000" w:themeColor="text1"/>
                <w:sz w:val="28"/>
                <w:szCs w:val="28"/>
              </w:rPr>
            </w:pPr>
          </w:p>
        </w:tc>
        <w:tc>
          <w:tcPr>
            <w:tcW w:w="971" w:type="dxa"/>
          </w:tcPr>
          <w:p w:rsidR="009A3F12" w:rsidRPr="00091FD6" w:rsidRDefault="009A3F12">
            <w:pPr>
              <w:rPr>
                <w:rFonts w:ascii="Verdana" w:hAnsi="Verdana"/>
                <w:b/>
                <w:color w:val="000000" w:themeColor="text1"/>
                <w:sz w:val="28"/>
                <w:szCs w:val="28"/>
              </w:rPr>
            </w:pPr>
          </w:p>
        </w:tc>
      </w:tr>
      <w:tr w:rsidR="009A3F12" w:rsidRPr="00091FD6" w:rsidTr="00AC4159">
        <w:tc>
          <w:tcPr>
            <w:tcW w:w="7770" w:type="dxa"/>
          </w:tcPr>
          <w:p w:rsidR="009A3F12" w:rsidRPr="00CF03BD" w:rsidRDefault="009A3F12" w:rsidP="00FD6ADA">
            <w:pPr>
              <w:rPr>
                <w:rFonts w:ascii="Verdana" w:hAnsi="Verdana"/>
                <w:color w:val="000000" w:themeColor="text1"/>
                <w:sz w:val="20"/>
                <w:szCs w:val="20"/>
              </w:rPr>
            </w:pPr>
            <w:r w:rsidRPr="00CF03BD">
              <w:rPr>
                <w:rFonts w:ascii="Verdana" w:hAnsi="Verdana"/>
                <w:color w:val="000000" w:themeColor="text1"/>
                <w:sz w:val="20"/>
                <w:szCs w:val="20"/>
              </w:rPr>
              <w:lastRenderedPageBreak/>
              <w:t>6. Evaluate how successful your final performance communicated your dramatic intention and SCHP message of your piece to your audience, making links to your research. (Link this to your questionnaire and audience feedback)</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2C739A">
        <w:tc>
          <w:tcPr>
            <w:tcW w:w="7770" w:type="dxa"/>
          </w:tcPr>
          <w:p w:rsidR="009A3F12" w:rsidRPr="00CF03BD" w:rsidRDefault="009A3F12" w:rsidP="006F3C19">
            <w:pPr>
              <w:rPr>
                <w:rFonts w:ascii="Verdana" w:hAnsi="Verdana"/>
                <w:b/>
                <w:color w:val="000000" w:themeColor="text1"/>
              </w:rPr>
            </w:pPr>
            <w:r w:rsidRPr="00CF03BD">
              <w:rPr>
                <w:rFonts w:ascii="Verdana" w:hAnsi="Verdana"/>
                <w:b/>
                <w:color w:val="000000" w:themeColor="text1"/>
              </w:rPr>
              <w:t>Unit 4 – Theatre in Context - Section A</w:t>
            </w:r>
          </w:p>
        </w:tc>
        <w:tc>
          <w:tcPr>
            <w:tcW w:w="2912" w:type="dxa"/>
            <w:gridSpan w:val="3"/>
          </w:tcPr>
          <w:p w:rsidR="009A3F12" w:rsidRPr="00091FD6" w:rsidRDefault="009A3F12">
            <w:pPr>
              <w:rPr>
                <w:rFonts w:ascii="Verdana" w:hAnsi="Verdana"/>
                <w:color w:val="000000" w:themeColor="text1"/>
                <w:sz w:val="24"/>
                <w:szCs w:val="24"/>
              </w:rPr>
            </w:pPr>
          </w:p>
        </w:tc>
      </w:tr>
      <w:tr w:rsidR="009A3F12" w:rsidRPr="00091FD6" w:rsidTr="00AB545A">
        <w:trPr>
          <w:trHeight w:val="431"/>
        </w:trPr>
        <w:tc>
          <w:tcPr>
            <w:tcW w:w="7770" w:type="dxa"/>
          </w:tcPr>
          <w:p w:rsidR="009A3F12" w:rsidRPr="00CF03BD" w:rsidRDefault="009A3F12" w:rsidP="006F3C19">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have read the play ‘</w:t>
            </w:r>
            <w:proofErr w:type="spellStart"/>
            <w:r w:rsidRPr="00CF03BD">
              <w:rPr>
                <w:rFonts w:ascii="Verdana" w:hAnsi="Verdana" w:cs="Verdana"/>
                <w:color w:val="000000" w:themeColor="text1"/>
                <w:sz w:val="20"/>
                <w:szCs w:val="20"/>
              </w:rPr>
              <w:t>Dr.</w:t>
            </w:r>
            <w:proofErr w:type="spellEnd"/>
            <w:r w:rsidRPr="00CF03BD">
              <w:rPr>
                <w:rFonts w:ascii="Verdana" w:hAnsi="Verdana" w:cs="Verdana"/>
                <w:color w:val="000000" w:themeColor="text1"/>
                <w:sz w:val="20"/>
                <w:szCs w:val="20"/>
              </w:rPr>
              <w:t xml:space="preserve"> Faustus’ by Christopher Marlowe</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AB545A">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 xml:space="preserve">I have developed a concept for my directorial interpretation of Dr Faustus. </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4C395B">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understand the original Performance Conditions and have at least five detailed facts which will link to my interpretation of the play.</w:t>
            </w:r>
          </w:p>
        </w:tc>
        <w:tc>
          <w:tcPr>
            <w:tcW w:w="970" w:type="dxa"/>
          </w:tcPr>
          <w:p w:rsidR="009A3F12" w:rsidRPr="00091FD6" w:rsidRDefault="009A3F12" w:rsidP="004C395B">
            <w:pPr>
              <w:rPr>
                <w:rFonts w:ascii="Verdana" w:hAnsi="Verdana"/>
                <w:color w:val="000000" w:themeColor="text1"/>
                <w:sz w:val="24"/>
                <w:szCs w:val="24"/>
              </w:rPr>
            </w:pPr>
          </w:p>
        </w:tc>
        <w:tc>
          <w:tcPr>
            <w:tcW w:w="971" w:type="dxa"/>
          </w:tcPr>
          <w:p w:rsidR="009A3F12" w:rsidRPr="00091FD6" w:rsidRDefault="009A3F12" w:rsidP="004C395B">
            <w:pPr>
              <w:rPr>
                <w:rFonts w:ascii="Verdana" w:hAnsi="Verdana"/>
                <w:color w:val="000000" w:themeColor="text1"/>
                <w:sz w:val="24"/>
                <w:szCs w:val="24"/>
              </w:rPr>
            </w:pPr>
          </w:p>
        </w:tc>
        <w:tc>
          <w:tcPr>
            <w:tcW w:w="971" w:type="dxa"/>
          </w:tcPr>
          <w:p w:rsidR="009A3F12" w:rsidRPr="00091FD6" w:rsidRDefault="009A3F12" w:rsidP="004C395B">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F16753">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understand the social, cultural, and historical contexts of</w:t>
            </w:r>
          </w:p>
          <w:p w:rsidR="009A3F12" w:rsidRPr="00CF03BD" w:rsidRDefault="009A3F12" w:rsidP="00F16753">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the original performance</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F16753">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 xml:space="preserve">I have a full understanding of the importance of the rehearsal process  and how to use various rehearsal techniques to explore Dr Faustus linking with the elements covered in Unit 1 (VAS, characterisation, NVC, language </w:t>
            </w:r>
            <w:proofErr w:type="spellStart"/>
            <w:r w:rsidRPr="00CF03BD">
              <w:rPr>
                <w:rFonts w:ascii="Verdana" w:hAnsi="Verdana" w:cs="Verdana"/>
                <w:color w:val="000000" w:themeColor="text1"/>
                <w:sz w:val="20"/>
                <w:szCs w:val="20"/>
              </w:rPr>
              <w:t>etc</w:t>
            </w:r>
            <w:proofErr w:type="spellEnd"/>
            <w:r w:rsidRPr="00CF03BD">
              <w:rPr>
                <w:rFonts w:ascii="Verdana" w:hAnsi="Verdana" w:cs="Verdana"/>
                <w:color w:val="000000" w:themeColor="text1"/>
                <w:sz w:val="20"/>
                <w:szCs w:val="20"/>
              </w:rPr>
              <w:t>)</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F16753">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am able to link rehearsal techniques to a given extract; making specific choices and reference to the extract given</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091FD6">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 xml:space="preserve">I have participated in practical workshops and used PHW to answer the questions </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091FD6">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have led workshops for my peers which were structured using PHW</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F16753">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am able to use PHW to answer question independently</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F16753">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have annotated my script with relevant rehearsal techniques for each section of the text</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E9583D">
        <w:tc>
          <w:tcPr>
            <w:tcW w:w="7770" w:type="dxa"/>
          </w:tcPr>
          <w:p w:rsidR="009A3F12" w:rsidRPr="00CF03BD" w:rsidRDefault="009A3F12" w:rsidP="00091FD6">
            <w:pPr>
              <w:rPr>
                <w:rFonts w:ascii="Verdana" w:hAnsi="Verdana"/>
                <w:b/>
                <w:color w:val="000000" w:themeColor="text1"/>
              </w:rPr>
            </w:pPr>
            <w:r w:rsidRPr="00CF03BD">
              <w:rPr>
                <w:rFonts w:ascii="Verdana" w:hAnsi="Verdana"/>
                <w:b/>
                <w:color w:val="000000" w:themeColor="text1"/>
              </w:rPr>
              <w:t>Unit 4 – Theatre in Context - Section B</w:t>
            </w:r>
          </w:p>
        </w:tc>
        <w:tc>
          <w:tcPr>
            <w:tcW w:w="2912" w:type="dxa"/>
            <w:gridSpan w:val="3"/>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F16753">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understand the role of the director</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F16753">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have read the play ‘</w:t>
            </w:r>
            <w:proofErr w:type="spellStart"/>
            <w:r w:rsidRPr="00CF03BD">
              <w:rPr>
                <w:rFonts w:ascii="Verdana" w:hAnsi="Verdana" w:cs="Verdana"/>
                <w:color w:val="000000" w:themeColor="text1"/>
                <w:sz w:val="20"/>
                <w:szCs w:val="20"/>
              </w:rPr>
              <w:t>Dr.</w:t>
            </w:r>
            <w:proofErr w:type="spellEnd"/>
            <w:r w:rsidRPr="00CF03BD">
              <w:rPr>
                <w:rFonts w:ascii="Verdana" w:hAnsi="Verdana" w:cs="Verdana"/>
                <w:color w:val="000000" w:themeColor="text1"/>
                <w:sz w:val="20"/>
                <w:szCs w:val="20"/>
              </w:rPr>
              <w:t xml:space="preserve"> Faustus’ by Christopher Marlowe</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F16753">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have developed my own interpretation (concept) of Dr Faustus</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F16753">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understand the original Performance Conditions (OPC)</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091FD6">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 xml:space="preserve">I understand the SCHP of the original performance </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F16753">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have thoroughly considered my own interpretation of ‘</w:t>
            </w:r>
            <w:proofErr w:type="spellStart"/>
            <w:r w:rsidRPr="00CF03BD">
              <w:rPr>
                <w:rFonts w:ascii="Verdana" w:hAnsi="Verdana" w:cs="Verdana"/>
                <w:color w:val="000000" w:themeColor="text1"/>
                <w:sz w:val="20"/>
                <w:szCs w:val="20"/>
              </w:rPr>
              <w:t>Dr.</w:t>
            </w:r>
            <w:proofErr w:type="spellEnd"/>
            <w:r w:rsidRPr="00CF03BD">
              <w:rPr>
                <w:rFonts w:ascii="Verdana" w:hAnsi="Verdana" w:cs="Verdana"/>
                <w:color w:val="000000" w:themeColor="text1"/>
                <w:sz w:val="20"/>
                <w:szCs w:val="20"/>
              </w:rPr>
              <w:t xml:space="preserve"> Faustus’</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F16753">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have thoroughly considered what form my own interpretation of ‘</w:t>
            </w:r>
            <w:proofErr w:type="spellStart"/>
            <w:r w:rsidRPr="00CF03BD">
              <w:rPr>
                <w:rFonts w:ascii="Verdana" w:hAnsi="Verdana" w:cs="Verdana"/>
                <w:color w:val="000000" w:themeColor="text1"/>
                <w:sz w:val="20"/>
                <w:szCs w:val="20"/>
              </w:rPr>
              <w:t>Dr.Faustus</w:t>
            </w:r>
            <w:proofErr w:type="spellEnd"/>
            <w:r w:rsidRPr="00CF03BD">
              <w:rPr>
                <w:rFonts w:ascii="Verdana" w:hAnsi="Verdana" w:cs="Verdana"/>
                <w:color w:val="000000" w:themeColor="text1"/>
                <w:sz w:val="20"/>
                <w:szCs w:val="20"/>
              </w:rPr>
              <w:t>’ will follow and how I can discuss these in my five key points</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F16753">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have thoroughly considered the staging in my own interpretation of ‘</w:t>
            </w:r>
            <w:proofErr w:type="spellStart"/>
            <w:r w:rsidRPr="00CF03BD">
              <w:rPr>
                <w:rFonts w:ascii="Verdana" w:hAnsi="Verdana" w:cs="Verdana"/>
                <w:color w:val="000000" w:themeColor="text1"/>
                <w:sz w:val="20"/>
                <w:szCs w:val="20"/>
              </w:rPr>
              <w:t>Dr.Faustus</w:t>
            </w:r>
            <w:proofErr w:type="spellEnd"/>
            <w:r w:rsidRPr="00CF03BD">
              <w:rPr>
                <w:rFonts w:ascii="Verdana" w:hAnsi="Verdana" w:cs="Verdana"/>
                <w:color w:val="000000" w:themeColor="text1"/>
                <w:sz w:val="20"/>
                <w:szCs w:val="20"/>
              </w:rPr>
              <w:t>’ and how I can discuss these in my five key points</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F16753">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have thoroughly considered the lighting in my own interpretation of ‘</w:t>
            </w:r>
            <w:proofErr w:type="spellStart"/>
            <w:r w:rsidRPr="00CF03BD">
              <w:rPr>
                <w:rFonts w:ascii="Verdana" w:hAnsi="Verdana" w:cs="Verdana"/>
                <w:color w:val="000000" w:themeColor="text1"/>
                <w:sz w:val="20"/>
                <w:szCs w:val="20"/>
              </w:rPr>
              <w:t>Dr.Faustus</w:t>
            </w:r>
            <w:proofErr w:type="spellEnd"/>
            <w:r w:rsidRPr="00CF03BD">
              <w:rPr>
                <w:rFonts w:ascii="Verdana" w:hAnsi="Verdana" w:cs="Verdana"/>
                <w:color w:val="000000" w:themeColor="text1"/>
                <w:sz w:val="20"/>
                <w:szCs w:val="20"/>
              </w:rPr>
              <w:t>’ and how I can discuss these in my five key points</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091FD6">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have thoroughly considered the sound in my own interpretation of ‘</w:t>
            </w:r>
            <w:proofErr w:type="spellStart"/>
            <w:r w:rsidRPr="00CF03BD">
              <w:rPr>
                <w:rFonts w:ascii="Verdana" w:hAnsi="Verdana" w:cs="Verdana"/>
                <w:color w:val="000000" w:themeColor="text1"/>
                <w:sz w:val="20"/>
                <w:szCs w:val="20"/>
              </w:rPr>
              <w:t>Dr.Faustus</w:t>
            </w:r>
            <w:proofErr w:type="spellEnd"/>
            <w:r w:rsidRPr="00CF03BD">
              <w:rPr>
                <w:rFonts w:ascii="Verdana" w:hAnsi="Verdana" w:cs="Verdana"/>
                <w:color w:val="000000" w:themeColor="text1"/>
                <w:sz w:val="20"/>
                <w:szCs w:val="20"/>
              </w:rPr>
              <w:t>’ and how I can discuss these in my five key points</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091FD6">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have thoroughly considered the costume in my own interpretation of ‘</w:t>
            </w:r>
            <w:proofErr w:type="spellStart"/>
            <w:r w:rsidRPr="00CF03BD">
              <w:rPr>
                <w:rFonts w:ascii="Verdana" w:hAnsi="Verdana" w:cs="Verdana"/>
                <w:color w:val="000000" w:themeColor="text1"/>
                <w:sz w:val="20"/>
                <w:szCs w:val="20"/>
              </w:rPr>
              <w:t>Dr.Faustus</w:t>
            </w:r>
            <w:proofErr w:type="spellEnd"/>
            <w:r w:rsidRPr="00CF03BD">
              <w:rPr>
                <w:rFonts w:ascii="Verdana" w:hAnsi="Verdana" w:cs="Verdana"/>
                <w:color w:val="000000" w:themeColor="text1"/>
                <w:sz w:val="20"/>
                <w:szCs w:val="20"/>
              </w:rPr>
              <w:t>’ and how I can discuss these in my five key points</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091FD6">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have thoroughly considered the special effects in my own interpretation of ‘</w:t>
            </w:r>
            <w:proofErr w:type="spellStart"/>
            <w:r w:rsidRPr="00CF03BD">
              <w:rPr>
                <w:rFonts w:ascii="Verdana" w:hAnsi="Verdana" w:cs="Verdana"/>
                <w:color w:val="000000" w:themeColor="text1"/>
                <w:sz w:val="20"/>
                <w:szCs w:val="20"/>
              </w:rPr>
              <w:t>Dr.Faustus</w:t>
            </w:r>
            <w:proofErr w:type="spellEnd"/>
            <w:r w:rsidRPr="00CF03BD">
              <w:rPr>
                <w:rFonts w:ascii="Verdana" w:hAnsi="Verdana" w:cs="Verdana"/>
                <w:color w:val="000000" w:themeColor="text1"/>
                <w:sz w:val="20"/>
                <w:szCs w:val="20"/>
              </w:rPr>
              <w:t>’ and how I can discuss these in my five key points</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AB545A">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have thoroughly considered the spacing in my own interpretation of ‘</w:t>
            </w:r>
            <w:proofErr w:type="spellStart"/>
            <w:r w:rsidRPr="00CF03BD">
              <w:rPr>
                <w:rFonts w:ascii="Verdana" w:hAnsi="Verdana" w:cs="Verdana"/>
                <w:color w:val="000000" w:themeColor="text1"/>
                <w:sz w:val="20"/>
                <w:szCs w:val="20"/>
              </w:rPr>
              <w:t>Dr.Faustus</w:t>
            </w:r>
            <w:proofErr w:type="spellEnd"/>
            <w:r w:rsidRPr="00CF03BD">
              <w:rPr>
                <w:rFonts w:ascii="Verdana" w:hAnsi="Verdana" w:cs="Verdana"/>
                <w:color w:val="000000" w:themeColor="text1"/>
                <w:sz w:val="20"/>
                <w:szCs w:val="20"/>
              </w:rPr>
              <w:t>’ and how I can discuss these in my five key points</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AB545A">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have thoroughly considered the style of acting in my own interpretation of ‘</w:t>
            </w:r>
            <w:proofErr w:type="spellStart"/>
            <w:r w:rsidRPr="00CF03BD">
              <w:rPr>
                <w:rFonts w:ascii="Verdana" w:hAnsi="Verdana" w:cs="Verdana"/>
                <w:color w:val="000000" w:themeColor="text1"/>
                <w:sz w:val="20"/>
                <w:szCs w:val="20"/>
              </w:rPr>
              <w:t>Dr.Faustus</w:t>
            </w:r>
            <w:proofErr w:type="spellEnd"/>
            <w:r w:rsidRPr="00CF03BD">
              <w:rPr>
                <w:rFonts w:ascii="Verdana" w:hAnsi="Verdana" w:cs="Verdana"/>
                <w:color w:val="000000" w:themeColor="text1"/>
                <w:sz w:val="20"/>
                <w:szCs w:val="20"/>
              </w:rPr>
              <w:t>’ and how I can discuss these in my five key points</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5F18D6">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have thoroughly considered the main themes in my own interpretation of ‘</w:t>
            </w:r>
            <w:proofErr w:type="spellStart"/>
            <w:r w:rsidRPr="00CF03BD">
              <w:rPr>
                <w:rFonts w:ascii="Verdana" w:hAnsi="Verdana" w:cs="Verdana"/>
                <w:color w:val="000000" w:themeColor="text1"/>
                <w:sz w:val="20"/>
                <w:szCs w:val="20"/>
              </w:rPr>
              <w:t>Dr.Faustus</w:t>
            </w:r>
            <w:proofErr w:type="spellEnd"/>
            <w:r w:rsidRPr="00CF03BD">
              <w:rPr>
                <w:rFonts w:ascii="Verdana" w:hAnsi="Verdana" w:cs="Verdana"/>
                <w:color w:val="000000" w:themeColor="text1"/>
                <w:sz w:val="20"/>
                <w:szCs w:val="20"/>
              </w:rPr>
              <w:t>’ and how I can discuss these in my five key points</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AB545A">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have thoroughly researched and considered the practitioner I will use to influence my interpretation of ‘</w:t>
            </w:r>
            <w:proofErr w:type="spellStart"/>
            <w:r w:rsidRPr="00CF03BD">
              <w:rPr>
                <w:rFonts w:ascii="Verdana" w:hAnsi="Verdana" w:cs="Verdana"/>
                <w:color w:val="000000" w:themeColor="text1"/>
                <w:sz w:val="20"/>
                <w:szCs w:val="20"/>
              </w:rPr>
              <w:t>Dr.Faustus</w:t>
            </w:r>
            <w:proofErr w:type="spellEnd"/>
            <w:r w:rsidRPr="00CF03BD">
              <w:rPr>
                <w:rFonts w:ascii="Verdana" w:hAnsi="Verdana" w:cs="Verdana"/>
                <w:color w:val="000000" w:themeColor="text1"/>
                <w:sz w:val="20"/>
                <w:szCs w:val="20"/>
              </w:rPr>
              <w:t>’</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CF03BD">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 xml:space="preserve">I have </w:t>
            </w:r>
            <w:proofErr w:type="spellStart"/>
            <w:r w:rsidRPr="00CF03BD">
              <w:rPr>
                <w:rFonts w:ascii="Verdana" w:hAnsi="Verdana" w:cs="Verdana"/>
                <w:color w:val="000000" w:themeColor="text1"/>
                <w:sz w:val="20"/>
                <w:szCs w:val="20"/>
              </w:rPr>
              <w:t>considerd</w:t>
            </w:r>
            <w:proofErr w:type="spellEnd"/>
            <w:r w:rsidRPr="00CF03BD">
              <w:rPr>
                <w:rFonts w:ascii="Verdana" w:hAnsi="Verdana" w:cs="Verdana"/>
                <w:color w:val="000000" w:themeColor="text1"/>
                <w:sz w:val="20"/>
                <w:szCs w:val="20"/>
              </w:rPr>
              <w:t xml:space="preserve"> the objectives and mini objectives for all the characters in my interpretation of Dr Faustus</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5F18D6">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 xml:space="preserve">I have selected five key points of the play and can discuss and write confidently about the different performance values used to bring my interpretation alive showing a through line of thought. </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CF03BD" w:rsidRDefault="009A3F12" w:rsidP="00091FD6">
            <w:pPr>
              <w:autoSpaceDE w:val="0"/>
              <w:autoSpaceDN w:val="0"/>
              <w:adjustRightInd w:val="0"/>
              <w:rPr>
                <w:rFonts w:ascii="Verdana" w:hAnsi="Verdana" w:cs="Verdana"/>
                <w:color w:val="000000" w:themeColor="text1"/>
                <w:sz w:val="20"/>
                <w:szCs w:val="20"/>
              </w:rPr>
            </w:pPr>
            <w:r w:rsidRPr="00CF03BD">
              <w:rPr>
                <w:rFonts w:ascii="Verdana" w:hAnsi="Verdana" w:cs="Verdana"/>
                <w:color w:val="000000" w:themeColor="text1"/>
                <w:sz w:val="20"/>
                <w:szCs w:val="20"/>
              </w:rPr>
              <w:t>I am able to use PHW-OPC-link to question as a structure to answer the question questions</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091FD6" w:rsidRDefault="009A3F12" w:rsidP="00091FD6">
            <w:pPr>
              <w:autoSpaceDE w:val="0"/>
              <w:autoSpaceDN w:val="0"/>
              <w:adjustRightInd w:val="0"/>
              <w:rPr>
                <w:rFonts w:ascii="Verdana" w:hAnsi="Verdana" w:cs="Verdana"/>
                <w:color w:val="000000" w:themeColor="text1"/>
                <w:sz w:val="20"/>
                <w:szCs w:val="20"/>
              </w:rPr>
            </w:pPr>
            <w:r w:rsidRPr="00091FD6">
              <w:rPr>
                <w:rFonts w:ascii="Verdana" w:hAnsi="Verdana" w:cs="Verdana"/>
                <w:color w:val="000000" w:themeColor="text1"/>
                <w:sz w:val="20"/>
                <w:szCs w:val="20"/>
              </w:rPr>
              <w:lastRenderedPageBreak/>
              <w:t>I have annotated my script with relevant interpretation notes for each  section of the text</w:t>
            </w:r>
            <w:r>
              <w:rPr>
                <w:rFonts w:ascii="Verdana" w:hAnsi="Verdana" w:cs="Verdana"/>
                <w:color w:val="000000" w:themeColor="text1"/>
                <w:sz w:val="20"/>
                <w:szCs w:val="20"/>
              </w:rPr>
              <w:t xml:space="preserve"> using bullet points</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1125EB">
        <w:tc>
          <w:tcPr>
            <w:tcW w:w="7770" w:type="dxa"/>
          </w:tcPr>
          <w:p w:rsidR="009A3F12" w:rsidRPr="00A955EE" w:rsidRDefault="009A3F12" w:rsidP="00A955EE">
            <w:pPr>
              <w:rPr>
                <w:rFonts w:ascii="Verdana" w:hAnsi="Verdana"/>
                <w:b/>
                <w:color w:val="000000" w:themeColor="text1"/>
              </w:rPr>
            </w:pPr>
            <w:r w:rsidRPr="00091FD6">
              <w:rPr>
                <w:rFonts w:ascii="Verdana" w:hAnsi="Verdana"/>
                <w:b/>
                <w:color w:val="000000" w:themeColor="text1"/>
              </w:rPr>
              <w:t xml:space="preserve">Unit 4 – Theatre </w:t>
            </w:r>
            <w:r>
              <w:rPr>
                <w:rFonts w:ascii="Verdana" w:hAnsi="Verdana"/>
                <w:b/>
                <w:color w:val="000000" w:themeColor="text1"/>
              </w:rPr>
              <w:t>in Context - Section C</w:t>
            </w:r>
          </w:p>
        </w:tc>
        <w:tc>
          <w:tcPr>
            <w:tcW w:w="2912" w:type="dxa"/>
            <w:gridSpan w:val="3"/>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A955EE" w:rsidRDefault="009A3F12" w:rsidP="00091FD6">
            <w:pPr>
              <w:rPr>
                <w:rFonts w:ascii="Verdana" w:hAnsi="Verdana"/>
                <w:color w:val="000000" w:themeColor="text1"/>
                <w:sz w:val="20"/>
                <w:szCs w:val="20"/>
              </w:rPr>
            </w:pPr>
            <w:r w:rsidRPr="00A955EE">
              <w:rPr>
                <w:rFonts w:ascii="Verdana" w:hAnsi="Verdana"/>
                <w:color w:val="000000" w:themeColor="text1"/>
                <w:sz w:val="20"/>
                <w:szCs w:val="20"/>
              </w:rPr>
              <w:t>I understand the Original Performance Conditions</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A955EE" w:rsidRDefault="009A3F12" w:rsidP="00091FD6">
            <w:pPr>
              <w:rPr>
                <w:rFonts w:ascii="Verdana" w:hAnsi="Verdana"/>
                <w:color w:val="000000" w:themeColor="text1"/>
                <w:sz w:val="20"/>
                <w:szCs w:val="20"/>
              </w:rPr>
            </w:pPr>
            <w:r w:rsidRPr="00A955EE">
              <w:rPr>
                <w:rFonts w:ascii="Verdana" w:hAnsi="Verdana"/>
                <w:color w:val="000000" w:themeColor="text1"/>
                <w:sz w:val="20"/>
                <w:szCs w:val="20"/>
              </w:rPr>
              <w:t>I understand the SCHP of the original performance</w:t>
            </w:r>
          </w:p>
        </w:tc>
        <w:tc>
          <w:tcPr>
            <w:tcW w:w="970"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c>
          <w:tcPr>
            <w:tcW w:w="971" w:type="dxa"/>
          </w:tcPr>
          <w:p w:rsidR="009A3F12" w:rsidRPr="00091FD6" w:rsidRDefault="009A3F12">
            <w:pPr>
              <w:rPr>
                <w:rFonts w:ascii="Verdana" w:hAnsi="Verdana"/>
                <w:color w:val="000000" w:themeColor="text1"/>
                <w:sz w:val="24"/>
                <w:szCs w:val="24"/>
              </w:rPr>
            </w:pPr>
          </w:p>
        </w:tc>
      </w:tr>
      <w:tr w:rsidR="009A3F12" w:rsidRPr="00091FD6" w:rsidTr="00AC4159">
        <w:tc>
          <w:tcPr>
            <w:tcW w:w="7770" w:type="dxa"/>
          </w:tcPr>
          <w:p w:rsidR="009A3F12" w:rsidRPr="00A955EE" w:rsidRDefault="009A3F12" w:rsidP="004C395B">
            <w:pPr>
              <w:rPr>
                <w:rFonts w:ascii="Verdana" w:hAnsi="Verdana"/>
                <w:color w:val="000000" w:themeColor="text1"/>
                <w:sz w:val="20"/>
                <w:szCs w:val="20"/>
              </w:rPr>
            </w:pPr>
            <w:r w:rsidRPr="00A955EE">
              <w:rPr>
                <w:rFonts w:ascii="Verdana" w:hAnsi="Verdana"/>
                <w:color w:val="000000" w:themeColor="text1"/>
                <w:sz w:val="20"/>
                <w:szCs w:val="20"/>
              </w:rPr>
              <w:t>I have watched the 2015 interpretation</w:t>
            </w:r>
          </w:p>
        </w:tc>
        <w:tc>
          <w:tcPr>
            <w:tcW w:w="970" w:type="dxa"/>
          </w:tcPr>
          <w:p w:rsidR="009A3F12" w:rsidRPr="00091FD6" w:rsidRDefault="009A3F12" w:rsidP="004C395B">
            <w:pPr>
              <w:rPr>
                <w:rFonts w:ascii="Verdana" w:hAnsi="Verdana"/>
                <w:color w:val="000000" w:themeColor="text1"/>
                <w:sz w:val="24"/>
                <w:szCs w:val="24"/>
              </w:rPr>
            </w:pPr>
          </w:p>
        </w:tc>
        <w:tc>
          <w:tcPr>
            <w:tcW w:w="971" w:type="dxa"/>
          </w:tcPr>
          <w:p w:rsidR="009A3F12" w:rsidRPr="00091FD6" w:rsidRDefault="009A3F12" w:rsidP="004C395B">
            <w:pPr>
              <w:rPr>
                <w:rFonts w:ascii="Verdana" w:hAnsi="Verdana"/>
                <w:color w:val="000000" w:themeColor="text1"/>
                <w:sz w:val="24"/>
                <w:szCs w:val="24"/>
              </w:rPr>
            </w:pPr>
          </w:p>
        </w:tc>
        <w:tc>
          <w:tcPr>
            <w:tcW w:w="971" w:type="dxa"/>
          </w:tcPr>
          <w:p w:rsidR="009A3F12" w:rsidRPr="00091FD6" w:rsidRDefault="009A3F12" w:rsidP="004C395B">
            <w:pPr>
              <w:rPr>
                <w:rFonts w:ascii="Verdana" w:hAnsi="Verdana"/>
                <w:color w:val="000000" w:themeColor="text1"/>
                <w:sz w:val="24"/>
                <w:szCs w:val="24"/>
              </w:rPr>
            </w:pPr>
          </w:p>
        </w:tc>
      </w:tr>
      <w:tr w:rsidR="009A3F12" w:rsidRPr="00091FD6" w:rsidTr="00AC4159">
        <w:tc>
          <w:tcPr>
            <w:tcW w:w="7770" w:type="dxa"/>
          </w:tcPr>
          <w:p w:rsidR="009A3F12" w:rsidRPr="00A955EE" w:rsidRDefault="009A3F12" w:rsidP="004C395B">
            <w:pPr>
              <w:rPr>
                <w:rFonts w:ascii="Verdana" w:hAnsi="Verdana"/>
                <w:color w:val="000000" w:themeColor="text1"/>
                <w:sz w:val="20"/>
                <w:szCs w:val="20"/>
              </w:rPr>
            </w:pPr>
            <w:r w:rsidRPr="00A955EE">
              <w:rPr>
                <w:rFonts w:ascii="Verdana" w:hAnsi="Verdana"/>
                <w:color w:val="000000" w:themeColor="text1"/>
                <w:sz w:val="20"/>
                <w:szCs w:val="20"/>
              </w:rPr>
              <w:t>I know the key names for the 2015 interpretation; including director and designers</w:t>
            </w:r>
          </w:p>
        </w:tc>
        <w:tc>
          <w:tcPr>
            <w:tcW w:w="970" w:type="dxa"/>
          </w:tcPr>
          <w:p w:rsidR="009A3F12" w:rsidRPr="00091FD6" w:rsidRDefault="009A3F12" w:rsidP="004C395B">
            <w:pPr>
              <w:rPr>
                <w:rFonts w:ascii="Verdana" w:hAnsi="Verdana"/>
                <w:color w:val="000000" w:themeColor="text1"/>
                <w:sz w:val="24"/>
                <w:szCs w:val="24"/>
              </w:rPr>
            </w:pPr>
          </w:p>
        </w:tc>
        <w:tc>
          <w:tcPr>
            <w:tcW w:w="971" w:type="dxa"/>
          </w:tcPr>
          <w:p w:rsidR="009A3F12" w:rsidRPr="00091FD6" w:rsidRDefault="009A3F12" w:rsidP="004C395B">
            <w:pPr>
              <w:rPr>
                <w:rFonts w:ascii="Verdana" w:hAnsi="Verdana"/>
                <w:color w:val="000000" w:themeColor="text1"/>
                <w:sz w:val="24"/>
                <w:szCs w:val="24"/>
              </w:rPr>
            </w:pPr>
          </w:p>
        </w:tc>
        <w:tc>
          <w:tcPr>
            <w:tcW w:w="971" w:type="dxa"/>
          </w:tcPr>
          <w:p w:rsidR="009A3F12" w:rsidRPr="00091FD6" w:rsidRDefault="009A3F12" w:rsidP="004C395B">
            <w:pPr>
              <w:rPr>
                <w:rFonts w:ascii="Verdana" w:hAnsi="Verdana"/>
                <w:color w:val="000000" w:themeColor="text1"/>
                <w:sz w:val="24"/>
                <w:szCs w:val="24"/>
              </w:rPr>
            </w:pPr>
          </w:p>
        </w:tc>
      </w:tr>
      <w:tr w:rsidR="009A3F12" w:rsidRPr="00091FD6" w:rsidTr="00AC4159">
        <w:tc>
          <w:tcPr>
            <w:tcW w:w="7770" w:type="dxa"/>
          </w:tcPr>
          <w:p w:rsidR="009A3F12" w:rsidRPr="00A955EE" w:rsidRDefault="009A3F12" w:rsidP="004C395B">
            <w:pPr>
              <w:rPr>
                <w:rFonts w:ascii="Verdana" w:hAnsi="Verdana"/>
                <w:color w:val="000000" w:themeColor="text1"/>
                <w:sz w:val="20"/>
                <w:szCs w:val="20"/>
              </w:rPr>
            </w:pPr>
            <w:r w:rsidRPr="00A955EE">
              <w:rPr>
                <w:rFonts w:ascii="Verdana" w:hAnsi="Verdana"/>
                <w:color w:val="000000" w:themeColor="text1"/>
                <w:sz w:val="20"/>
                <w:szCs w:val="20"/>
              </w:rPr>
              <w:t>I have completed notes on the following aspects of the OPC and 2015 interpretation:</w:t>
            </w:r>
          </w:p>
          <w:p w:rsidR="009A3F12" w:rsidRPr="00A955EE" w:rsidRDefault="009A3F12" w:rsidP="004C395B">
            <w:pPr>
              <w:rPr>
                <w:rFonts w:ascii="Verdana" w:hAnsi="Verdana"/>
                <w:color w:val="000000" w:themeColor="text1"/>
                <w:sz w:val="20"/>
                <w:szCs w:val="20"/>
              </w:rPr>
            </w:pPr>
            <w:r w:rsidRPr="00A955EE">
              <w:rPr>
                <w:rFonts w:ascii="Verdana" w:hAnsi="Verdana"/>
                <w:color w:val="000000" w:themeColor="text1"/>
                <w:sz w:val="20"/>
                <w:szCs w:val="20"/>
              </w:rPr>
              <w:t>Staging</w:t>
            </w:r>
          </w:p>
          <w:p w:rsidR="009A3F12" w:rsidRPr="00A955EE" w:rsidRDefault="009A3F12" w:rsidP="004C395B">
            <w:pPr>
              <w:rPr>
                <w:rFonts w:ascii="Verdana" w:hAnsi="Verdana"/>
                <w:color w:val="000000" w:themeColor="text1"/>
                <w:sz w:val="20"/>
                <w:szCs w:val="20"/>
              </w:rPr>
            </w:pPr>
            <w:r w:rsidRPr="00A955EE">
              <w:rPr>
                <w:rFonts w:ascii="Verdana" w:hAnsi="Verdana"/>
                <w:color w:val="000000" w:themeColor="text1"/>
                <w:sz w:val="20"/>
                <w:szCs w:val="20"/>
              </w:rPr>
              <w:t>Set Design</w:t>
            </w:r>
          </w:p>
          <w:p w:rsidR="009A3F12" w:rsidRPr="00A955EE" w:rsidRDefault="009A3F12" w:rsidP="004C395B">
            <w:pPr>
              <w:rPr>
                <w:rFonts w:ascii="Verdana" w:hAnsi="Verdana"/>
                <w:color w:val="000000" w:themeColor="text1"/>
                <w:sz w:val="20"/>
                <w:szCs w:val="20"/>
              </w:rPr>
            </w:pPr>
            <w:r w:rsidRPr="00A955EE">
              <w:rPr>
                <w:rFonts w:ascii="Verdana" w:hAnsi="Verdana"/>
                <w:color w:val="000000" w:themeColor="text1"/>
                <w:sz w:val="20"/>
                <w:szCs w:val="20"/>
              </w:rPr>
              <w:t>Lighting</w:t>
            </w:r>
          </w:p>
          <w:p w:rsidR="009A3F12" w:rsidRPr="00A955EE" w:rsidRDefault="009A3F12" w:rsidP="004C395B">
            <w:pPr>
              <w:rPr>
                <w:rFonts w:ascii="Verdana" w:hAnsi="Verdana"/>
                <w:color w:val="000000" w:themeColor="text1"/>
                <w:sz w:val="20"/>
                <w:szCs w:val="20"/>
              </w:rPr>
            </w:pPr>
            <w:r w:rsidRPr="00A955EE">
              <w:rPr>
                <w:rFonts w:ascii="Verdana" w:hAnsi="Verdana"/>
                <w:color w:val="000000" w:themeColor="text1"/>
                <w:sz w:val="20"/>
                <w:szCs w:val="20"/>
              </w:rPr>
              <w:t>Sound</w:t>
            </w:r>
          </w:p>
          <w:p w:rsidR="009A3F12" w:rsidRPr="00A955EE" w:rsidRDefault="009A3F12" w:rsidP="004C395B">
            <w:pPr>
              <w:rPr>
                <w:rFonts w:ascii="Verdana" w:hAnsi="Verdana"/>
                <w:color w:val="000000" w:themeColor="text1"/>
                <w:sz w:val="20"/>
                <w:szCs w:val="20"/>
              </w:rPr>
            </w:pPr>
            <w:r w:rsidRPr="00A955EE">
              <w:rPr>
                <w:rFonts w:ascii="Verdana" w:hAnsi="Verdana"/>
                <w:color w:val="000000" w:themeColor="text1"/>
                <w:sz w:val="20"/>
                <w:szCs w:val="20"/>
              </w:rPr>
              <w:t>Costume</w:t>
            </w:r>
          </w:p>
          <w:p w:rsidR="009A3F12" w:rsidRPr="00A955EE" w:rsidRDefault="009A3F12" w:rsidP="004C395B">
            <w:pPr>
              <w:rPr>
                <w:rFonts w:ascii="Verdana" w:hAnsi="Verdana"/>
                <w:color w:val="000000" w:themeColor="text1"/>
                <w:sz w:val="20"/>
                <w:szCs w:val="20"/>
              </w:rPr>
            </w:pPr>
            <w:r w:rsidRPr="00A955EE">
              <w:rPr>
                <w:rFonts w:ascii="Verdana" w:hAnsi="Verdana"/>
                <w:color w:val="000000" w:themeColor="text1"/>
                <w:sz w:val="20"/>
                <w:szCs w:val="20"/>
              </w:rPr>
              <w:t>A Key role</w:t>
            </w:r>
          </w:p>
          <w:p w:rsidR="009A3F12" w:rsidRPr="00A955EE" w:rsidRDefault="009A3F12" w:rsidP="004C395B">
            <w:pPr>
              <w:rPr>
                <w:rFonts w:ascii="Verdana" w:hAnsi="Verdana"/>
                <w:color w:val="000000" w:themeColor="text1"/>
                <w:sz w:val="20"/>
                <w:szCs w:val="20"/>
              </w:rPr>
            </w:pPr>
            <w:r w:rsidRPr="00A955EE">
              <w:rPr>
                <w:rFonts w:ascii="Verdana" w:hAnsi="Verdana"/>
                <w:color w:val="000000" w:themeColor="text1"/>
                <w:sz w:val="20"/>
                <w:szCs w:val="20"/>
              </w:rPr>
              <w:t>Acting Style</w:t>
            </w:r>
          </w:p>
        </w:tc>
        <w:tc>
          <w:tcPr>
            <w:tcW w:w="970" w:type="dxa"/>
          </w:tcPr>
          <w:p w:rsidR="009A3F12" w:rsidRPr="00091FD6" w:rsidRDefault="009A3F12" w:rsidP="004C395B">
            <w:pPr>
              <w:rPr>
                <w:rFonts w:ascii="Verdana" w:hAnsi="Verdana"/>
                <w:color w:val="000000" w:themeColor="text1"/>
                <w:sz w:val="24"/>
                <w:szCs w:val="24"/>
              </w:rPr>
            </w:pPr>
          </w:p>
        </w:tc>
        <w:tc>
          <w:tcPr>
            <w:tcW w:w="971" w:type="dxa"/>
          </w:tcPr>
          <w:p w:rsidR="009A3F12" w:rsidRPr="00091FD6" w:rsidRDefault="009A3F12" w:rsidP="004C395B">
            <w:pPr>
              <w:rPr>
                <w:rFonts w:ascii="Verdana" w:hAnsi="Verdana"/>
                <w:color w:val="000000" w:themeColor="text1"/>
                <w:sz w:val="24"/>
                <w:szCs w:val="24"/>
              </w:rPr>
            </w:pPr>
          </w:p>
        </w:tc>
        <w:tc>
          <w:tcPr>
            <w:tcW w:w="971" w:type="dxa"/>
          </w:tcPr>
          <w:p w:rsidR="009A3F12" w:rsidRPr="00091FD6" w:rsidRDefault="009A3F12" w:rsidP="004C395B">
            <w:pPr>
              <w:rPr>
                <w:rFonts w:ascii="Verdana" w:hAnsi="Verdana"/>
                <w:color w:val="000000" w:themeColor="text1"/>
                <w:sz w:val="24"/>
                <w:szCs w:val="24"/>
              </w:rPr>
            </w:pPr>
          </w:p>
        </w:tc>
      </w:tr>
      <w:tr w:rsidR="009A3F12" w:rsidRPr="00091FD6" w:rsidTr="00AC4159">
        <w:tc>
          <w:tcPr>
            <w:tcW w:w="7770" w:type="dxa"/>
          </w:tcPr>
          <w:p w:rsidR="009A3F12" w:rsidRPr="00A955EE" w:rsidRDefault="009A3F12" w:rsidP="004C395B">
            <w:pPr>
              <w:rPr>
                <w:rFonts w:ascii="Verdana" w:hAnsi="Verdana"/>
                <w:color w:val="000000" w:themeColor="text1"/>
                <w:sz w:val="20"/>
                <w:szCs w:val="20"/>
              </w:rPr>
            </w:pPr>
            <w:r w:rsidRPr="00A955EE">
              <w:rPr>
                <w:rFonts w:ascii="Verdana" w:hAnsi="Verdana"/>
                <w:color w:val="000000" w:themeColor="text1"/>
                <w:sz w:val="20"/>
                <w:szCs w:val="20"/>
              </w:rPr>
              <w:t>I have chosen between 3 and 5 key scenes to discuss within my final exam</w:t>
            </w:r>
          </w:p>
        </w:tc>
        <w:tc>
          <w:tcPr>
            <w:tcW w:w="970" w:type="dxa"/>
          </w:tcPr>
          <w:p w:rsidR="009A3F12" w:rsidRPr="00091FD6" w:rsidRDefault="009A3F12" w:rsidP="004C395B">
            <w:pPr>
              <w:rPr>
                <w:rFonts w:ascii="Verdana" w:hAnsi="Verdana"/>
                <w:color w:val="000000" w:themeColor="text1"/>
                <w:sz w:val="24"/>
                <w:szCs w:val="24"/>
              </w:rPr>
            </w:pPr>
          </w:p>
        </w:tc>
        <w:tc>
          <w:tcPr>
            <w:tcW w:w="971" w:type="dxa"/>
          </w:tcPr>
          <w:p w:rsidR="009A3F12" w:rsidRPr="00091FD6" w:rsidRDefault="009A3F12" w:rsidP="004C395B">
            <w:pPr>
              <w:rPr>
                <w:rFonts w:ascii="Verdana" w:hAnsi="Verdana"/>
                <w:color w:val="000000" w:themeColor="text1"/>
                <w:sz w:val="24"/>
                <w:szCs w:val="24"/>
              </w:rPr>
            </w:pPr>
          </w:p>
        </w:tc>
        <w:tc>
          <w:tcPr>
            <w:tcW w:w="971" w:type="dxa"/>
          </w:tcPr>
          <w:p w:rsidR="009A3F12" w:rsidRPr="00091FD6" w:rsidRDefault="009A3F12" w:rsidP="004C395B">
            <w:pPr>
              <w:rPr>
                <w:rFonts w:ascii="Verdana" w:hAnsi="Verdana"/>
                <w:color w:val="000000" w:themeColor="text1"/>
                <w:sz w:val="24"/>
                <w:szCs w:val="24"/>
              </w:rPr>
            </w:pPr>
          </w:p>
        </w:tc>
      </w:tr>
      <w:tr w:rsidR="009A3F12" w:rsidRPr="00091FD6" w:rsidTr="00AC4159">
        <w:tc>
          <w:tcPr>
            <w:tcW w:w="7770" w:type="dxa"/>
          </w:tcPr>
          <w:p w:rsidR="009A3F12" w:rsidRPr="00A955EE" w:rsidRDefault="009A3F12" w:rsidP="004C395B">
            <w:pPr>
              <w:rPr>
                <w:rFonts w:ascii="Verdana" w:hAnsi="Verdana"/>
                <w:color w:val="000000" w:themeColor="text1"/>
                <w:sz w:val="20"/>
                <w:szCs w:val="20"/>
              </w:rPr>
            </w:pPr>
            <w:r w:rsidRPr="00A955EE">
              <w:rPr>
                <w:rFonts w:ascii="Verdana" w:hAnsi="Verdana"/>
                <w:color w:val="000000" w:themeColor="text1"/>
                <w:sz w:val="20"/>
                <w:szCs w:val="20"/>
              </w:rPr>
              <w:t xml:space="preserve">Q10 - </w:t>
            </w:r>
            <w:r w:rsidRPr="00A955EE">
              <w:rPr>
                <w:rFonts w:ascii="Verdana" w:hAnsi="Verdana" w:cs="Verdana"/>
                <w:color w:val="000000" w:themeColor="text1"/>
                <w:sz w:val="20"/>
                <w:szCs w:val="20"/>
              </w:rPr>
              <w:t>I am able to use PHQW to answer questions</w:t>
            </w:r>
          </w:p>
        </w:tc>
        <w:tc>
          <w:tcPr>
            <w:tcW w:w="970" w:type="dxa"/>
          </w:tcPr>
          <w:p w:rsidR="009A3F12" w:rsidRPr="00091FD6" w:rsidRDefault="009A3F12" w:rsidP="004C395B">
            <w:pPr>
              <w:rPr>
                <w:rFonts w:ascii="Verdana" w:hAnsi="Verdana"/>
                <w:color w:val="000000" w:themeColor="text1"/>
                <w:sz w:val="24"/>
                <w:szCs w:val="24"/>
              </w:rPr>
            </w:pPr>
          </w:p>
        </w:tc>
        <w:tc>
          <w:tcPr>
            <w:tcW w:w="971" w:type="dxa"/>
          </w:tcPr>
          <w:p w:rsidR="009A3F12" w:rsidRPr="00091FD6" w:rsidRDefault="009A3F12" w:rsidP="004C395B">
            <w:pPr>
              <w:rPr>
                <w:rFonts w:ascii="Verdana" w:hAnsi="Verdana"/>
                <w:color w:val="000000" w:themeColor="text1"/>
                <w:sz w:val="24"/>
                <w:szCs w:val="24"/>
              </w:rPr>
            </w:pPr>
          </w:p>
        </w:tc>
        <w:tc>
          <w:tcPr>
            <w:tcW w:w="971" w:type="dxa"/>
          </w:tcPr>
          <w:p w:rsidR="009A3F12" w:rsidRPr="00091FD6" w:rsidRDefault="009A3F12" w:rsidP="004C395B">
            <w:pPr>
              <w:rPr>
                <w:rFonts w:ascii="Verdana" w:hAnsi="Verdana"/>
                <w:color w:val="000000" w:themeColor="text1"/>
                <w:sz w:val="24"/>
                <w:szCs w:val="24"/>
              </w:rPr>
            </w:pPr>
          </w:p>
        </w:tc>
      </w:tr>
      <w:tr w:rsidR="009A3F12" w:rsidRPr="00091FD6" w:rsidTr="00AC4159">
        <w:tc>
          <w:tcPr>
            <w:tcW w:w="7770" w:type="dxa"/>
          </w:tcPr>
          <w:p w:rsidR="009A3F12" w:rsidRPr="00A955EE" w:rsidRDefault="009A3F12" w:rsidP="004C395B">
            <w:pPr>
              <w:rPr>
                <w:rFonts w:ascii="Verdana" w:hAnsi="Verdana"/>
                <w:color w:val="000000" w:themeColor="text1"/>
                <w:sz w:val="20"/>
                <w:szCs w:val="20"/>
              </w:rPr>
            </w:pPr>
            <w:r w:rsidRPr="00A955EE">
              <w:rPr>
                <w:rFonts w:ascii="Verdana" w:hAnsi="Verdana"/>
                <w:color w:val="000000" w:themeColor="text1"/>
                <w:sz w:val="20"/>
                <w:szCs w:val="20"/>
              </w:rPr>
              <w:t xml:space="preserve">Q11 - </w:t>
            </w:r>
            <w:r w:rsidRPr="00A955EE">
              <w:rPr>
                <w:rFonts w:ascii="Verdana" w:hAnsi="Verdana" w:cs="Verdana"/>
                <w:color w:val="000000" w:themeColor="text1"/>
                <w:sz w:val="20"/>
                <w:szCs w:val="20"/>
              </w:rPr>
              <w:t>I am able to use PHW to answer questions</w:t>
            </w:r>
          </w:p>
        </w:tc>
        <w:tc>
          <w:tcPr>
            <w:tcW w:w="970" w:type="dxa"/>
          </w:tcPr>
          <w:p w:rsidR="009A3F12" w:rsidRPr="00091FD6" w:rsidRDefault="009A3F12" w:rsidP="004C395B">
            <w:pPr>
              <w:rPr>
                <w:rFonts w:ascii="Verdana" w:hAnsi="Verdana"/>
                <w:color w:val="000000" w:themeColor="text1"/>
                <w:sz w:val="24"/>
                <w:szCs w:val="24"/>
              </w:rPr>
            </w:pPr>
          </w:p>
        </w:tc>
        <w:tc>
          <w:tcPr>
            <w:tcW w:w="971" w:type="dxa"/>
          </w:tcPr>
          <w:p w:rsidR="009A3F12" w:rsidRPr="00091FD6" w:rsidRDefault="009A3F12" w:rsidP="004C395B">
            <w:pPr>
              <w:rPr>
                <w:rFonts w:ascii="Verdana" w:hAnsi="Verdana"/>
                <w:color w:val="000000" w:themeColor="text1"/>
                <w:sz w:val="24"/>
                <w:szCs w:val="24"/>
              </w:rPr>
            </w:pPr>
          </w:p>
        </w:tc>
        <w:tc>
          <w:tcPr>
            <w:tcW w:w="971" w:type="dxa"/>
          </w:tcPr>
          <w:p w:rsidR="009A3F12" w:rsidRPr="00091FD6" w:rsidRDefault="009A3F12" w:rsidP="004C395B">
            <w:pPr>
              <w:rPr>
                <w:rFonts w:ascii="Verdana" w:hAnsi="Verdana"/>
                <w:color w:val="000000" w:themeColor="text1"/>
                <w:sz w:val="24"/>
                <w:szCs w:val="24"/>
              </w:rPr>
            </w:pPr>
          </w:p>
        </w:tc>
      </w:tr>
      <w:tr w:rsidR="009A3F12" w:rsidRPr="00091FD6" w:rsidTr="00AC4159">
        <w:tc>
          <w:tcPr>
            <w:tcW w:w="7770" w:type="dxa"/>
          </w:tcPr>
          <w:p w:rsidR="009A3F12" w:rsidRPr="00A955EE" w:rsidRDefault="009A3F12" w:rsidP="004C395B">
            <w:pPr>
              <w:rPr>
                <w:rFonts w:ascii="Verdana" w:hAnsi="Verdana"/>
                <w:color w:val="000000" w:themeColor="text1"/>
                <w:sz w:val="20"/>
                <w:szCs w:val="20"/>
              </w:rPr>
            </w:pPr>
            <w:r w:rsidRPr="00A955EE">
              <w:rPr>
                <w:rFonts w:ascii="Verdana" w:hAnsi="Verdana"/>
                <w:color w:val="000000" w:themeColor="text1"/>
                <w:sz w:val="20"/>
                <w:szCs w:val="20"/>
              </w:rPr>
              <w:t>I have completed my final notes comparing the OPC and 2015 interpretation(no more than 1000 words)</w:t>
            </w:r>
          </w:p>
        </w:tc>
        <w:tc>
          <w:tcPr>
            <w:tcW w:w="970" w:type="dxa"/>
          </w:tcPr>
          <w:p w:rsidR="009A3F12" w:rsidRPr="00091FD6" w:rsidRDefault="009A3F12" w:rsidP="004C395B">
            <w:pPr>
              <w:rPr>
                <w:rFonts w:ascii="Verdana" w:hAnsi="Verdana"/>
                <w:color w:val="000000" w:themeColor="text1"/>
                <w:sz w:val="24"/>
                <w:szCs w:val="24"/>
              </w:rPr>
            </w:pPr>
          </w:p>
        </w:tc>
        <w:tc>
          <w:tcPr>
            <w:tcW w:w="971" w:type="dxa"/>
          </w:tcPr>
          <w:p w:rsidR="009A3F12" w:rsidRPr="00091FD6" w:rsidRDefault="009A3F12" w:rsidP="004C395B">
            <w:pPr>
              <w:rPr>
                <w:rFonts w:ascii="Verdana" w:hAnsi="Verdana"/>
                <w:color w:val="000000" w:themeColor="text1"/>
                <w:sz w:val="24"/>
                <w:szCs w:val="24"/>
              </w:rPr>
            </w:pPr>
          </w:p>
        </w:tc>
        <w:tc>
          <w:tcPr>
            <w:tcW w:w="971" w:type="dxa"/>
          </w:tcPr>
          <w:p w:rsidR="009A3F12" w:rsidRPr="00091FD6" w:rsidRDefault="009A3F12" w:rsidP="004C395B">
            <w:pPr>
              <w:rPr>
                <w:rFonts w:ascii="Verdana" w:hAnsi="Verdana"/>
                <w:color w:val="000000" w:themeColor="text1"/>
                <w:sz w:val="24"/>
                <w:szCs w:val="24"/>
              </w:rPr>
            </w:pPr>
          </w:p>
        </w:tc>
      </w:tr>
    </w:tbl>
    <w:p w:rsidR="00D06CEE" w:rsidRPr="00564822" w:rsidRDefault="00D06CEE">
      <w:pPr>
        <w:rPr>
          <w:color w:val="000000" w:themeColor="text1"/>
        </w:rPr>
      </w:pPr>
    </w:p>
    <w:sectPr w:rsidR="00D06CEE" w:rsidRPr="00564822" w:rsidSect="00AC41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59"/>
    <w:rsid w:val="00021A73"/>
    <w:rsid w:val="00035ACB"/>
    <w:rsid w:val="00091FD6"/>
    <w:rsid w:val="000E17CE"/>
    <w:rsid w:val="00115AAF"/>
    <w:rsid w:val="001D0BBC"/>
    <w:rsid w:val="00231EEC"/>
    <w:rsid w:val="002920D7"/>
    <w:rsid w:val="002C19B0"/>
    <w:rsid w:val="003E4D5F"/>
    <w:rsid w:val="003F60FF"/>
    <w:rsid w:val="00447422"/>
    <w:rsid w:val="00452ED5"/>
    <w:rsid w:val="00562A54"/>
    <w:rsid w:val="00564822"/>
    <w:rsid w:val="005F18D6"/>
    <w:rsid w:val="006F3C19"/>
    <w:rsid w:val="00726D4F"/>
    <w:rsid w:val="007412D2"/>
    <w:rsid w:val="00817F82"/>
    <w:rsid w:val="00845990"/>
    <w:rsid w:val="009A3F12"/>
    <w:rsid w:val="009C2EAE"/>
    <w:rsid w:val="00A35180"/>
    <w:rsid w:val="00A955EE"/>
    <w:rsid w:val="00AB545A"/>
    <w:rsid w:val="00AC4159"/>
    <w:rsid w:val="00B23F6A"/>
    <w:rsid w:val="00B4520A"/>
    <w:rsid w:val="00C433CE"/>
    <w:rsid w:val="00C70726"/>
    <w:rsid w:val="00CA4AA3"/>
    <w:rsid w:val="00CF03BD"/>
    <w:rsid w:val="00D06CEE"/>
    <w:rsid w:val="00D22036"/>
    <w:rsid w:val="00D36C01"/>
    <w:rsid w:val="00D67F94"/>
    <w:rsid w:val="00E005B5"/>
    <w:rsid w:val="00E71774"/>
    <w:rsid w:val="00E76E8B"/>
    <w:rsid w:val="00F16753"/>
    <w:rsid w:val="00F319B3"/>
    <w:rsid w:val="00FB6337"/>
    <w:rsid w:val="00FD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Werry Jane</dc:creator>
  <cp:lastModifiedBy>V Courtis</cp:lastModifiedBy>
  <cp:revision>3</cp:revision>
  <dcterms:created xsi:type="dcterms:W3CDTF">2014-07-08T11:25:00Z</dcterms:created>
  <dcterms:modified xsi:type="dcterms:W3CDTF">2014-07-08T11:34:00Z</dcterms:modified>
</cp:coreProperties>
</file>